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06C" w:rsidRPr="007E2FE1" w:rsidRDefault="00332DA4" w:rsidP="003E17F6">
      <w:pPr>
        <w:pStyle w:val="Titolo1"/>
        <w:rPr>
          <w:rFonts w:cs="Calibri"/>
          <w:sz w:val="16"/>
          <w:szCs w:val="16"/>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bv_logo_esteso_bn.jpg" style="position:absolute;margin-left:342.4pt;margin-top:0;width:134pt;height:45.55pt;z-index:251658240;visibility:visible;mso-position-horizontal-relative:page">
            <v:imagedata r:id="rId7" o:title="" croptop="9389f" cropbottom="37186f" cropleft="2864f" cropright="45985f"/>
            <w10:wrap type="topAndBottom" anchorx="page"/>
          </v:shape>
        </w:pict>
      </w:r>
      <w:r>
        <w:rPr>
          <w:noProof/>
          <w:lang w:eastAsia="it-IT"/>
        </w:rPr>
        <w:pict>
          <v:shape id="Immagine 1" o:spid="_x0000_s1027" type="#_x0000_t75" style="position:absolute;margin-left:87.95pt;margin-top:.1pt;width:135.35pt;height:38.6pt;z-index:251659264;visibility:visible">
            <v:imagedata r:id="rId8" o:title=""/>
          </v:shape>
        </w:pict>
      </w:r>
    </w:p>
    <w:p w:rsidR="0064506C" w:rsidRDefault="0064506C" w:rsidP="002452F3">
      <w:pPr>
        <w:spacing w:after="0" w:line="240" w:lineRule="auto"/>
        <w:jc w:val="center"/>
        <w:rPr>
          <w:sz w:val="28"/>
          <w:szCs w:val="28"/>
          <w:lang w:eastAsia="it-IT"/>
        </w:rPr>
      </w:pPr>
      <w:r w:rsidRPr="00E84150">
        <w:rPr>
          <w:sz w:val="28"/>
          <w:szCs w:val="28"/>
          <w:lang w:eastAsia="it-IT"/>
        </w:rPr>
        <w:t xml:space="preserve">Elica e Fondazione Ermanno Casoli </w:t>
      </w:r>
    </w:p>
    <w:p w:rsidR="0064506C" w:rsidRDefault="0064506C" w:rsidP="002452F3">
      <w:pPr>
        <w:spacing w:after="0" w:line="240" w:lineRule="auto"/>
        <w:jc w:val="center"/>
        <w:rPr>
          <w:sz w:val="28"/>
          <w:szCs w:val="28"/>
          <w:lang w:eastAsia="it-IT"/>
        </w:rPr>
      </w:pPr>
      <w:r>
        <w:rPr>
          <w:sz w:val="28"/>
          <w:szCs w:val="28"/>
          <w:lang w:eastAsia="it-IT"/>
        </w:rPr>
        <w:t>p</w:t>
      </w:r>
      <w:r w:rsidRPr="00E84150">
        <w:rPr>
          <w:sz w:val="28"/>
          <w:szCs w:val="28"/>
          <w:lang w:eastAsia="it-IT"/>
        </w:rPr>
        <w:t>resentano</w:t>
      </w:r>
    </w:p>
    <w:p w:rsidR="0064506C" w:rsidRDefault="0064506C" w:rsidP="002452F3">
      <w:pPr>
        <w:spacing w:after="0" w:line="240" w:lineRule="auto"/>
        <w:jc w:val="center"/>
        <w:rPr>
          <w:sz w:val="28"/>
          <w:szCs w:val="28"/>
          <w:lang w:eastAsia="it-IT"/>
        </w:rPr>
      </w:pPr>
    </w:p>
    <w:p w:rsidR="0064506C" w:rsidRPr="00094761" w:rsidRDefault="0064506C" w:rsidP="00D01835">
      <w:pPr>
        <w:shd w:val="clear" w:color="auto" w:fill="FFFFFF"/>
        <w:spacing w:line="240" w:lineRule="atLeast"/>
        <w:jc w:val="center"/>
        <w:textAlignment w:val="baseline"/>
        <w:rPr>
          <w:b/>
          <w:bCs/>
          <w:caps/>
          <w:color w:val="0000B4"/>
          <w:spacing w:val="2"/>
          <w:sz w:val="28"/>
          <w:szCs w:val="28"/>
          <w:bdr w:val="none" w:sz="0" w:space="0" w:color="auto" w:frame="1"/>
        </w:rPr>
      </w:pPr>
      <w:r>
        <w:rPr>
          <w:b/>
          <w:bCs/>
          <w:color w:val="0000B4"/>
          <w:spacing w:val="2"/>
          <w:sz w:val="28"/>
          <w:szCs w:val="28"/>
          <w:bdr w:val="none" w:sz="0" w:space="0" w:color="auto" w:frame="1"/>
        </w:rPr>
        <w:t>Bianco-Valente</w:t>
      </w:r>
    </w:p>
    <w:p w:rsidR="0064506C" w:rsidRDefault="0064506C" w:rsidP="00D01835">
      <w:pPr>
        <w:shd w:val="clear" w:color="auto" w:fill="FFFFFF"/>
        <w:spacing w:line="240" w:lineRule="atLeast"/>
        <w:jc w:val="center"/>
        <w:textAlignment w:val="baseline"/>
        <w:rPr>
          <w:rStyle w:val="color"/>
          <w:b/>
          <w:bCs/>
          <w:i/>
          <w:iCs/>
          <w:color w:val="0000B4"/>
          <w:spacing w:val="2"/>
          <w:sz w:val="28"/>
          <w:szCs w:val="28"/>
          <w:bdr w:val="none" w:sz="0" w:space="0" w:color="auto" w:frame="1"/>
        </w:rPr>
      </w:pPr>
      <w:r w:rsidRPr="00D01835">
        <w:rPr>
          <w:rStyle w:val="color"/>
          <w:b/>
          <w:bCs/>
          <w:i/>
          <w:iCs/>
          <w:color w:val="0000B4"/>
          <w:spacing w:val="2"/>
          <w:sz w:val="28"/>
          <w:szCs w:val="28"/>
          <w:bdr w:val="none" w:sz="0" w:space="0" w:color="auto" w:frame="1"/>
        </w:rPr>
        <w:t>IL POSTO DOVE VIVO</w:t>
      </w:r>
    </w:p>
    <w:p w:rsidR="0064506C" w:rsidRPr="00841F37" w:rsidRDefault="0064506C" w:rsidP="00D01835">
      <w:pPr>
        <w:shd w:val="clear" w:color="auto" w:fill="FFFFFF"/>
        <w:spacing w:line="240" w:lineRule="atLeast"/>
        <w:jc w:val="center"/>
        <w:textAlignment w:val="baseline"/>
        <w:rPr>
          <w:rStyle w:val="color"/>
          <w:i/>
          <w:iCs/>
          <w:color w:val="000000"/>
          <w:spacing w:val="2"/>
          <w:sz w:val="24"/>
          <w:szCs w:val="24"/>
          <w:bdr w:val="none" w:sz="0" w:space="0" w:color="auto" w:frame="1"/>
        </w:rPr>
      </w:pPr>
      <w:r w:rsidRPr="00841F37">
        <w:rPr>
          <w:rStyle w:val="color"/>
          <w:i/>
          <w:iCs/>
          <w:color w:val="000000"/>
          <w:spacing w:val="2"/>
          <w:sz w:val="24"/>
          <w:szCs w:val="24"/>
          <w:bdr w:val="none" w:sz="0" w:space="0" w:color="auto" w:frame="1"/>
        </w:rPr>
        <w:t>a cura di Marcello Smarrelli</w:t>
      </w:r>
    </w:p>
    <w:p w:rsidR="0064506C" w:rsidRPr="00841F37" w:rsidRDefault="0064506C" w:rsidP="00D01835">
      <w:pPr>
        <w:shd w:val="clear" w:color="auto" w:fill="FFFFFF"/>
        <w:spacing w:line="240" w:lineRule="atLeast"/>
        <w:jc w:val="center"/>
        <w:textAlignment w:val="baseline"/>
        <w:rPr>
          <w:rStyle w:val="color"/>
          <w:caps/>
          <w:color w:val="000000"/>
          <w:spacing w:val="2"/>
          <w:sz w:val="24"/>
          <w:szCs w:val="24"/>
          <w:bdr w:val="none" w:sz="0" w:space="0" w:color="auto" w:frame="1"/>
        </w:rPr>
      </w:pPr>
      <w:r w:rsidRPr="00841F37">
        <w:rPr>
          <w:rStyle w:val="color"/>
          <w:color w:val="000000"/>
          <w:spacing w:val="2"/>
          <w:sz w:val="24"/>
          <w:szCs w:val="24"/>
          <w:bdr w:val="none" w:sz="0" w:space="0" w:color="auto" w:frame="1"/>
        </w:rPr>
        <w:t>nell’ambito di</w:t>
      </w:r>
    </w:p>
    <w:p w:rsidR="0064506C" w:rsidRDefault="0064506C" w:rsidP="00C66ABF">
      <w:pPr>
        <w:shd w:val="clear" w:color="auto" w:fill="FFFFFF"/>
        <w:spacing w:line="240" w:lineRule="atLeast"/>
        <w:jc w:val="center"/>
        <w:textAlignment w:val="baseline"/>
        <w:rPr>
          <w:rStyle w:val="color"/>
          <w:b/>
          <w:bCs/>
          <w:caps/>
          <w:color w:val="0000B4"/>
          <w:spacing w:val="2"/>
          <w:sz w:val="28"/>
          <w:szCs w:val="28"/>
          <w:bdr w:val="none" w:sz="0" w:space="0" w:color="auto" w:frame="1"/>
        </w:rPr>
      </w:pPr>
      <w:r w:rsidRPr="00D01835">
        <w:rPr>
          <w:rStyle w:val="color"/>
          <w:b/>
          <w:bCs/>
          <w:caps/>
          <w:color w:val="0000B4"/>
          <w:spacing w:val="2"/>
          <w:sz w:val="28"/>
          <w:szCs w:val="28"/>
          <w:bdr w:val="none" w:sz="0" w:space="0" w:color="auto" w:frame="1"/>
        </w:rPr>
        <w:t>E-STRAORDINARIO FOR KIDS #7</w:t>
      </w:r>
    </w:p>
    <w:p w:rsidR="0064506C" w:rsidRDefault="0064506C" w:rsidP="00D01835">
      <w:pPr>
        <w:shd w:val="clear" w:color="auto" w:fill="FFFFFF"/>
        <w:spacing w:line="240" w:lineRule="atLeast"/>
        <w:jc w:val="center"/>
        <w:textAlignment w:val="baseline"/>
        <w:rPr>
          <w:rStyle w:val="color"/>
          <w:b/>
          <w:bCs/>
          <w:caps/>
          <w:color w:val="0000B4"/>
          <w:spacing w:val="2"/>
          <w:sz w:val="28"/>
          <w:szCs w:val="28"/>
          <w:bdr w:val="none" w:sz="0" w:space="0" w:color="auto" w:frame="1"/>
        </w:rPr>
      </w:pPr>
      <w:r>
        <w:rPr>
          <w:rStyle w:val="color"/>
          <w:color w:val="000000"/>
          <w:spacing w:val="2"/>
          <w:sz w:val="24"/>
          <w:szCs w:val="24"/>
          <w:bdr w:val="none" w:sz="0" w:space="0" w:color="auto" w:frame="1"/>
        </w:rPr>
        <w:t>progetto di educazione all’arte contemporanea</w:t>
      </w:r>
      <w:r w:rsidRPr="00D01835">
        <w:rPr>
          <w:rStyle w:val="color"/>
          <w:b/>
          <w:bCs/>
          <w:caps/>
          <w:color w:val="0000B4"/>
          <w:spacing w:val="2"/>
          <w:sz w:val="28"/>
          <w:szCs w:val="28"/>
          <w:bdr w:val="none" w:sz="0" w:space="0" w:color="auto" w:frame="1"/>
        </w:rPr>
        <w:t xml:space="preserve"> </w:t>
      </w:r>
    </w:p>
    <w:p w:rsidR="0064506C" w:rsidRPr="00776C18" w:rsidRDefault="0064506C" w:rsidP="00776C18">
      <w:pPr>
        <w:shd w:val="clear" w:color="auto" w:fill="FFFFFF"/>
        <w:spacing w:line="240" w:lineRule="atLeast"/>
        <w:jc w:val="center"/>
        <w:textAlignment w:val="baseline"/>
        <w:rPr>
          <w:rStyle w:val="color"/>
          <w:caps/>
          <w:color w:val="000000"/>
          <w:spacing w:val="2"/>
          <w:sz w:val="24"/>
          <w:szCs w:val="24"/>
          <w:bdr w:val="none" w:sz="0" w:space="0" w:color="auto" w:frame="1"/>
        </w:rPr>
      </w:pPr>
      <w:r>
        <w:rPr>
          <w:rStyle w:val="color"/>
          <w:b/>
          <w:bCs/>
          <w:caps/>
          <w:color w:val="0000B4"/>
          <w:spacing w:val="2"/>
          <w:sz w:val="28"/>
          <w:szCs w:val="28"/>
          <w:bdr w:val="none" w:sz="0" w:space="0" w:color="auto" w:frame="1"/>
        </w:rPr>
        <w:t>venerdì 13 settEmbre 2019</w:t>
      </w:r>
    </w:p>
    <w:p w:rsidR="0064506C" w:rsidRPr="00E84150" w:rsidRDefault="0064506C" w:rsidP="009D582A">
      <w:pPr>
        <w:shd w:val="clear" w:color="auto" w:fill="FFFFFF"/>
        <w:spacing w:after="0" w:line="240" w:lineRule="auto"/>
        <w:jc w:val="center"/>
        <w:textAlignment w:val="baseline"/>
        <w:rPr>
          <w:b/>
          <w:bCs/>
          <w:color w:val="000000"/>
          <w:spacing w:val="2"/>
          <w:sz w:val="24"/>
          <w:szCs w:val="24"/>
          <w:shd w:val="clear" w:color="auto" w:fill="FFFFFF"/>
        </w:rPr>
      </w:pPr>
      <w:r>
        <w:rPr>
          <w:b/>
          <w:bCs/>
          <w:color w:val="000000"/>
          <w:spacing w:val="2"/>
          <w:sz w:val="24"/>
          <w:szCs w:val="24"/>
          <w:shd w:val="clear" w:color="auto" w:fill="FFFFFF"/>
        </w:rPr>
        <w:t>ELICA</w:t>
      </w:r>
    </w:p>
    <w:p w:rsidR="0064506C" w:rsidRPr="00E84150" w:rsidRDefault="0064506C" w:rsidP="009D582A">
      <w:pPr>
        <w:shd w:val="clear" w:color="auto" w:fill="FFFFFF"/>
        <w:spacing w:line="240" w:lineRule="atLeast"/>
        <w:jc w:val="center"/>
        <w:textAlignment w:val="baseline"/>
        <w:rPr>
          <w:color w:val="000000"/>
          <w:spacing w:val="2"/>
          <w:sz w:val="18"/>
          <w:szCs w:val="18"/>
          <w:shd w:val="clear" w:color="auto" w:fill="FFFFFF"/>
        </w:rPr>
      </w:pPr>
      <w:r w:rsidRPr="00E84150">
        <w:rPr>
          <w:color w:val="000000"/>
          <w:spacing w:val="2"/>
          <w:sz w:val="18"/>
          <w:szCs w:val="18"/>
          <w:shd w:val="clear" w:color="auto" w:fill="FFFFFF"/>
        </w:rPr>
        <w:t>Via Ermanno Casoli, 2</w:t>
      </w:r>
      <w:r w:rsidRPr="00E84150">
        <w:rPr>
          <w:color w:val="000000"/>
          <w:spacing w:val="2"/>
          <w:sz w:val="18"/>
          <w:szCs w:val="18"/>
        </w:rPr>
        <w:br/>
      </w:r>
      <w:r w:rsidRPr="00E84150">
        <w:rPr>
          <w:color w:val="000000"/>
          <w:spacing w:val="2"/>
          <w:sz w:val="18"/>
          <w:szCs w:val="18"/>
          <w:shd w:val="clear" w:color="auto" w:fill="FFFFFF"/>
        </w:rPr>
        <w:t>60044 Fabriano (AN)</w:t>
      </w:r>
    </w:p>
    <w:p w:rsidR="0064506C" w:rsidRPr="00E84150" w:rsidRDefault="0064506C" w:rsidP="00AB107C">
      <w:pPr>
        <w:autoSpaceDE w:val="0"/>
        <w:autoSpaceDN w:val="0"/>
        <w:adjustRightInd w:val="0"/>
        <w:spacing w:after="0" w:line="222" w:lineRule="exact"/>
        <w:jc w:val="center"/>
        <w:rPr>
          <w:rFonts w:eastAsia="MS Mincho"/>
          <w:b/>
          <w:bCs/>
          <w:sz w:val="6"/>
          <w:szCs w:val="6"/>
          <w:lang w:eastAsia="it-IT"/>
        </w:rPr>
      </w:pPr>
    </w:p>
    <w:p w:rsidR="0064506C" w:rsidRPr="00E84150" w:rsidRDefault="0064506C" w:rsidP="00AB107C">
      <w:pPr>
        <w:autoSpaceDE w:val="0"/>
        <w:autoSpaceDN w:val="0"/>
        <w:adjustRightInd w:val="0"/>
        <w:spacing w:after="0" w:line="222" w:lineRule="exact"/>
        <w:jc w:val="center"/>
        <w:rPr>
          <w:rFonts w:eastAsia="MS Mincho"/>
          <w:b/>
          <w:bCs/>
          <w:sz w:val="24"/>
          <w:szCs w:val="24"/>
          <w:lang w:eastAsia="it-IT"/>
        </w:rPr>
      </w:pPr>
      <w:r>
        <w:rPr>
          <w:rFonts w:eastAsia="MS Mincho"/>
          <w:b/>
          <w:bCs/>
          <w:sz w:val="24"/>
          <w:szCs w:val="24"/>
          <w:lang w:eastAsia="it-IT"/>
        </w:rPr>
        <w:t xml:space="preserve"> </w:t>
      </w:r>
      <w:r w:rsidR="00A34157">
        <w:rPr>
          <w:rFonts w:eastAsia="MS Mincho"/>
          <w:b/>
          <w:bCs/>
          <w:sz w:val="24"/>
          <w:szCs w:val="24"/>
          <w:lang w:eastAsia="it-IT"/>
        </w:rPr>
        <w:t xml:space="preserve">  </w:t>
      </w:r>
      <w:r>
        <w:rPr>
          <w:rFonts w:eastAsia="MS Mincho"/>
          <w:b/>
          <w:bCs/>
          <w:sz w:val="24"/>
          <w:szCs w:val="24"/>
          <w:lang w:eastAsia="it-IT"/>
        </w:rPr>
        <w:t xml:space="preserve"> </w:t>
      </w:r>
      <w:r w:rsidRPr="00E84150">
        <w:rPr>
          <w:rFonts w:eastAsia="MS Mincho"/>
          <w:b/>
          <w:bCs/>
          <w:sz w:val="24"/>
          <w:szCs w:val="24"/>
          <w:lang w:eastAsia="it-IT"/>
        </w:rPr>
        <w:t>COMUNICATO STAMPA</w:t>
      </w:r>
    </w:p>
    <w:p w:rsidR="0064506C" w:rsidRPr="00E84150" w:rsidRDefault="0064506C" w:rsidP="009D582A">
      <w:pPr>
        <w:shd w:val="clear" w:color="auto" w:fill="FFFFFF"/>
        <w:spacing w:before="120" w:after="120" w:line="240" w:lineRule="auto"/>
        <w:jc w:val="both"/>
        <w:textAlignment w:val="baseline"/>
        <w:rPr>
          <w:rFonts w:eastAsia="MS Mincho"/>
          <w:b/>
          <w:bCs/>
          <w:sz w:val="2"/>
          <w:szCs w:val="2"/>
          <w:lang w:eastAsia="it-IT"/>
        </w:rPr>
      </w:pPr>
    </w:p>
    <w:p w:rsidR="0064506C" w:rsidRPr="00312329" w:rsidRDefault="0064506C" w:rsidP="00312329">
      <w:pPr>
        <w:shd w:val="clear" w:color="auto" w:fill="FFFFFF"/>
        <w:spacing w:before="120" w:after="120" w:line="240" w:lineRule="auto"/>
        <w:jc w:val="both"/>
        <w:rPr>
          <w:color w:val="000000"/>
          <w:lang w:eastAsia="it-IT"/>
        </w:rPr>
      </w:pPr>
      <w:r w:rsidRPr="00312329">
        <w:rPr>
          <w:color w:val="000000"/>
          <w:lang w:eastAsia="it-IT"/>
        </w:rPr>
        <w:t>Venerdì 13 settembre torna, per il settimo anno consecutivo, E-STRAORDINARIO for Kids, il progetto della Fondazione Ermanno Casoli</w:t>
      </w:r>
      <w:r>
        <w:rPr>
          <w:color w:val="000000"/>
          <w:lang w:eastAsia="it-IT"/>
        </w:rPr>
        <w:t xml:space="preserve"> (FEC)</w:t>
      </w:r>
      <w:r w:rsidRPr="00312329">
        <w:rPr>
          <w:color w:val="000000"/>
          <w:lang w:eastAsia="it-IT"/>
        </w:rPr>
        <w:t xml:space="preserve"> dedicato ai figli dei dipendenti di Elica tra i 6 e i 10 anni.</w:t>
      </w:r>
    </w:p>
    <w:p w:rsidR="0064506C" w:rsidRPr="00312329" w:rsidRDefault="0064506C" w:rsidP="00312329">
      <w:pPr>
        <w:shd w:val="clear" w:color="auto" w:fill="FFFFFF"/>
        <w:spacing w:before="120" w:after="120" w:line="240" w:lineRule="auto"/>
        <w:jc w:val="both"/>
        <w:rPr>
          <w:color w:val="000000"/>
          <w:lang w:eastAsia="it-IT"/>
        </w:rPr>
      </w:pPr>
      <w:r w:rsidRPr="00312329">
        <w:rPr>
          <w:color w:val="000000"/>
          <w:lang w:eastAsia="it-IT"/>
        </w:rPr>
        <w:t xml:space="preserve">Questo nuovo appuntamento – diventato ormai un classico che si tiene a ridosso dell’apertura delle scuole </w:t>
      </w:r>
      <w:r>
        <w:rPr>
          <w:color w:val="000000"/>
          <w:lang w:eastAsia="it-IT"/>
        </w:rPr>
        <w:t xml:space="preserve">e </w:t>
      </w:r>
      <w:r w:rsidRPr="00312329">
        <w:rPr>
          <w:color w:val="000000"/>
          <w:lang w:eastAsia="it-IT"/>
        </w:rPr>
        <w:t xml:space="preserve">ha visto </w:t>
      </w:r>
      <w:r>
        <w:rPr>
          <w:color w:val="000000"/>
          <w:lang w:eastAsia="it-IT"/>
        </w:rPr>
        <w:t xml:space="preserve">partecipare </w:t>
      </w:r>
      <w:r w:rsidRPr="00312329">
        <w:rPr>
          <w:color w:val="000000"/>
          <w:lang w:eastAsia="it-IT"/>
        </w:rPr>
        <w:t xml:space="preserve">artisti di fama internazionale quali Mario Airò, Elisabetta Benassi, Marcello Maloberti, Perino&amp;Vele, Patrick Tuttofuoco e Vedovamazzei – vedrà protagonista il duo di artisti </w:t>
      </w:r>
      <w:r w:rsidRPr="00C51CF4">
        <w:rPr>
          <w:lang w:eastAsia="it-IT"/>
        </w:rPr>
        <w:t>Bianco-Valente</w:t>
      </w:r>
      <w:r w:rsidRPr="00312329">
        <w:rPr>
          <w:color w:val="000000"/>
          <w:lang w:eastAsia="it-IT"/>
        </w:rPr>
        <w:t xml:space="preserve"> (Giovanna Bianco e Pino Valente). Il progetto, a cura di Marcello Smarrelli</w:t>
      </w:r>
      <w:r>
        <w:rPr>
          <w:color w:val="000000"/>
          <w:lang w:eastAsia="it-IT"/>
        </w:rPr>
        <w:t>, dal titolo</w:t>
      </w:r>
      <w:r w:rsidRPr="00312329">
        <w:rPr>
          <w:color w:val="000000"/>
          <w:lang w:eastAsia="it-IT"/>
        </w:rPr>
        <w:t xml:space="preserve"> </w:t>
      </w:r>
      <w:r w:rsidRPr="00312329">
        <w:rPr>
          <w:i/>
          <w:iCs/>
          <w:color w:val="000000"/>
          <w:lang w:eastAsia="it-IT"/>
        </w:rPr>
        <w:t>Il posto dove vivo</w:t>
      </w:r>
      <w:r w:rsidRPr="00312329">
        <w:rPr>
          <w:color w:val="000000"/>
          <w:lang w:eastAsia="it-IT"/>
        </w:rPr>
        <w:t>, nasce con l’obiettivo di far riflettere i partecipanti sul legame che ognuno di noi sviluppa con determinati luoghi.</w:t>
      </w:r>
    </w:p>
    <w:p w:rsidR="0064506C" w:rsidRPr="00312329" w:rsidRDefault="0064506C" w:rsidP="00312329">
      <w:pPr>
        <w:shd w:val="clear" w:color="auto" w:fill="FFFFFF"/>
        <w:spacing w:before="120" w:after="120" w:line="240" w:lineRule="auto"/>
        <w:jc w:val="both"/>
        <w:rPr>
          <w:color w:val="000000"/>
          <w:lang w:eastAsia="it-IT"/>
        </w:rPr>
      </w:pPr>
      <w:r w:rsidRPr="00312329">
        <w:rPr>
          <w:color w:val="000000"/>
          <w:lang w:eastAsia="it-IT"/>
        </w:rPr>
        <w:t>Ci sono i luoghi del cuore, quelli immaginari o sognati, luoghi a cui siamo particolarmente legati in quanto scenario delle nostre vite e dei nostri sentimenti. Questo “viaggio”</w:t>
      </w:r>
      <w:r>
        <w:rPr>
          <w:color w:val="000000"/>
          <w:lang w:eastAsia="it-IT"/>
        </w:rPr>
        <w:t>,</w:t>
      </w:r>
      <w:r w:rsidRPr="00312329">
        <w:rPr>
          <w:color w:val="000000"/>
          <w:lang w:eastAsia="it-IT"/>
        </w:rPr>
        <w:t xml:space="preserve"> alla scoperta della funzione che i luoghi esercitano dentro di noi inizierà dalle mappe automobilistiche, turistiche o geografiche e dalle foto che i bambini avranno raccolto,</w:t>
      </w:r>
      <w:r w:rsidRPr="00B0668B">
        <w:rPr>
          <w:color w:val="000000"/>
          <w:lang w:eastAsia="it-IT"/>
        </w:rPr>
        <w:t xml:space="preserve"> </w:t>
      </w:r>
      <w:r w:rsidRPr="00312329">
        <w:rPr>
          <w:color w:val="000000"/>
          <w:lang w:eastAsia="it-IT"/>
        </w:rPr>
        <w:t>durante l’estate</w:t>
      </w:r>
      <w:r>
        <w:rPr>
          <w:color w:val="000000"/>
          <w:lang w:eastAsia="it-IT"/>
        </w:rPr>
        <w:t>,</w:t>
      </w:r>
      <w:r w:rsidRPr="00312329">
        <w:rPr>
          <w:color w:val="000000"/>
          <w:lang w:eastAsia="it-IT"/>
        </w:rPr>
        <w:t xml:space="preserve"> su invito degli artisti.</w:t>
      </w:r>
    </w:p>
    <w:p w:rsidR="0064506C" w:rsidRPr="00312329" w:rsidRDefault="0064506C" w:rsidP="00312329">
      <w:pPr>
        <w:shd w:val="clear" w:color="auto" w:fill="FFFFFF"/>
        <w:spacing w:before="120" w:after="120" w:line="240" w:lineRule="auto"/>
        <w:jc w:val="both"/>
        <w:rPr>
          <w:color w:val="000000"/>
          <w:lang w:eastAsia="it-IT"/>
        </w:rPr>
      </w:pPr>
      <w:r w:rsidRPr="00312329">
        <w:rPr>
          <w:color w:val="000000"/>
          <w:lang w:eastAsia="it-IT"/>
        </w:rPr>
        <w:t xml:space="preserve">Durante il workshop, le immagini saranno mescolate per </w:t>
      </w:r>
      <w:r>
        <w:rPr>
          <w:color w:val="000000"/>
          <w:lang w:eastAsia="it-IT"/>
        </w:rPr>
        <w:t>formare</w:t>
      </w:r>
      <w:r w:rsidRPr="00312329">
        <w:rPr>
          <w:color w:val="000000"/>
          <w:lang w:eastAsia="it-IT"/>
        </w:rPr>
        <w:t xml:space="preserve"> un unico materiale magmatico che rappresent</w:t>
      </w:r>
      <w:r>
        <w:rPr>
          <w:color w:val="000000"/>
          <w:lang w:eastAsia="it-IT"/>
        </w:rPr>
        <w:t>erà</w:t>
      </w:r>
      <w:r w:rsidRPr="00312329">
        <w:rPr>
          <w:color w:val="000000"/>
          <w:lang w:eastAsia="it-IT"/>
        </w:rPr>
        <w:t xml:space="preserve"> una sorta di memoria collettiva dalla quale ognuno potrà attingere per ispirarsi</w:t>
      </w:r>
      <w:r>
        <w:rPr>
          <w:color w:val="000000"/>
          <w:lang w:eastAsia="it-IT"/>
        </w:rPr>
        <w:t>,</w:t>
      </w:r>
      <w:r w:rsidRPr="00312329">
        <w:rPr>
          <w:color w:val="000000"/>
          <w:lang w:eastAsia="it-IT"/>
        </w:rPr>
        <w:t xml:space="preserve"> realizzare un disegno</w:t>
      </w:r>
      <w:r>
        <w:rPr>
          <w:color w:val="000000"/>
          <w:lang w:eastAsia="it-IT"/>
        </w:rPr>
        <w:t>,</w:t>
      </w:r>
      <w:r w:rsidRPr="00312329">
        <w:rPr>
          <w:color w:val="000000"/>
          <w:lang w:eastAsia="it-IT"/>
        </w:rPr>
        <w:t xml:space="preserve"> costruire uno storytelling. Con le mappe tagliate e riunite in modo casuale se ne costruiranno di nuove</w:t>
      </w:r>
      <w:r>
        <w:rPr>
          <w:color w:val="000000"/>
          <w:lang w:eastAsia="it-IT"/>
        </w:rPr>
        <w:t>,</w:t>
      </w:r>
      <w:r w:rsidRPr="00312329">
        <w:rPr>
          <w:color w:val="000000"/>
          <w:lang w:eastAsia="it-IT"/>
        </w:rPr>
        <w:t xml:space="preserve"> a testimonianza delle storie individuali di ogni partecipante, dalle quali emergerà </w:t>
      </w:r>
      <w:r>
        <w:rPr>
          <w:color w:val="000000"/>
          <w:lang w:eastAsia="it-IT"/>
        </w:rPr>
        <w:t>con evidenza</w:t>
      </w:r>
      <w:r w:rsidRPr="00312329">
        <w:rPr>
          <w:color w:val="000000"/>
          <w:lang w:eastAsia="it-IT"/>
        </w:rPr>
        <w:t xml:space="preserve"> </w:t>
      </w:r>
      <w:r w:rsidRPr="00C51CF4">
        <w:rPr>
          <w:color w:val="000000"/>
          <w:lang w:eastAsia="it-IT"/>
        </w:rPr>
        <w:t>come il racconto</w:t>
      </w:r>
      <w:r w:rsidRPr="00312329">
        <w:rPr>
          <w:color w:val="000000"/>
          <w:lang w:eastAsia="it-IT"/>
        </w:rPr>
        <w:t xml:space="preserve"> della vita di ognuno di noi è costituito dall'intreccio dei luoghi e delle esperienze </w:t>
      </w:r>
      <w:r>
        <w:rPr>
          <w:color w:val="000000"/>
          <w:lang w:eastAsia="it-IT"/>
        </w:rPr>
        <w:t>fatte</w:t>
      </w:r>
      <w:r w:rsidRPr="00312329">
        <w:rPr>
          <w:color w:val="000000"/>
          <w:lang w:eastAsia="it-IT"/>
        </w:rPr>
        <w:t xml:space="preserve"> durante il nostro percorso, che si intrecciano a loro volta con i luoghi e le esperienze di tant</w:t>
      </w:r>
      <w:r>
        <w:rPr>
          <w:color w:val="000000"/>
          <w:lang w:eastAsia="it-IT"/>
        </w:rPr>
        <w:t>e</w:t>
      </w:r>
      <w:r w:rsidRPr="00312329">
        <w:rPr>
          <w:color w:val="000000"/>
          <w:lang w:eastAsia="it-IT"/>
        </w:rPr>
        <w:t xml:space="preserve"> altre persone.</w:t>
      </w:r>
    </w:p>
    <w:p w:rsidR="0064506C" w:rsidRDefault="0064506C" w:rsidP="00312329">
      <w:pPr>
        <w:shd w:val="clear" w:color="auto" w:fill="FFFFFF"/>
        <w:spacing w:before="120" w:after="120" w:line="240" w:lineRule="auto"/>
        <w:jc w:val="both"/>
        <w:rPr>
          <w:color w:val="000000"/>
          <w:lang w:eastAsia="it-IT"/>
        </w:rPr>
      </w:pPr>
      <w:r w:rsidRPr="00312329">
        <w:rPr>
          <w:color w:val="000000"/>
          <w:lang w:eastAsia="it-IT"/>
        </w:rPr>
        <w:t xml:space="preserve">Il risultato sarà la creazione di tre grandi mappe che, non avendo più la funzione di orientare e indicare i luoghi, rappresenteranno una nuova geografia dell’anima in cui si </w:t>
      </w:r>
      <w:r>
        <w:rPr>
          <w:color w:val="000000"/>
          <w:lang w:eastAsia="it-IT"/>
        </w:rPr>
        <w:t>mescolano</w:t>
      </w:r>
      <w:r w:rsidRPr="00312329">
        <w:rPr>
          <w:color w:val="000000"/>
          <w:lang w:eastAsia="it-IT"/>
        </w:rPr>
        <w:t xml:space="preserve"> le esperienze di tutti i partecipanti. </w:t>
      </w:r>
    </w:p>
    <w:p w:rsidR="0064506C" w:rsidRPr="00467291" w:rsidRDefault="0064506C" w:rsidP="00312329">
      <w:pPr>
        <w:shd w:val="clear" w:color="auto" w:fill="FFFFFF"/>
        <w:spacing w:before="120" w:after="120" w:line="240" w:lineRule="auto"/>
        <w:jc w:val="both"/>
        <w:rPr>
          <w:color w:val="000000"/>
          <w:lang w:eastAsia="it-IT"/>
        </w:rPr>
      </w:pPr>
      <w:r>
        <w:rPr>
          <w:color w:val="000000"/>
          <w:lang w:eastAsia="it-IT"/>
        </w:rPr>
        <w:lastRenderedPageBreak/>
        <w:t>“</w:t>
      </w:r>
      <w:r w:rsidRPr="00467291">
        <w:rPr>
          <w:color w:val="000000"/>
          <w:lang w:eastAsia="it-IT"/>
        </w:rPr>
        <w:t>La ricerca artistica di Bianco – Valente, spiega Marcello</w:t>
      </w:r>
      <w:r>
        <w:rPr>
          <w:color w:val="000000"/>
          <w:lang w:eastAsia="it-IT"/>
        </w:rPr>
        <w:t xml:space="preserve"> </w:t>
      </w:r>
      <w:r w:rsidRPr="00467291">
        <w:rPr>
          <w:color w:val="000000"/>
          <w:lang w:eastAsia="it-IT"/>
        </w:rPr>
        <w:t>Smarrelli</w:t>
      </w:r>
      <w:r>
        <w:rPr>
          <w:color w:val="000000"/>
          <w:lang w:eastAsia="it-IT"/>
        </w:rPr>
        <w:t xml:space="preserve">, </w:t>
      </w:r>
      <w:r w:rsidRPr="00467291">
        <w:rPr>
          <w:color w:val="000000"/>
          <w:lang w:eastAsia="it-IT"/>
        </w:rPr>
        <w:t xml:space="preserve">si basa sull’analisi dei fenomeni legati alla visione e alla percezione, partendo dal concetto di dualità corpo-mente, in cui il corpo è inteso come struttura </w:t>
      </w:r>
      <w:r>
        <w:rPr>
          <w:color w:val="000000"/>
          <w:lang w:eastAsia="it-IT"/>
        </w:rPr>
        <w:t>‘</w:t>
      </w:r>
      <w:r w:rsidRPr="00467291">
        <w:rPr>
          <w:color w:val="000000"/>
          <w:lang w:eastAsia="it-IT"/>
        </w:rPr>
        <w:t>finita</w:t>
      </w:r>
      <w:r>
        <w:rPr>
          <w:color w:val="000000"/>
          <w:lang w:eastAsia="it-IT"/>
        </w:rPr>
        <w:t>’</w:t>
      </w:r>
      <w:r w:rsidRPr="00467291">
        <w:rPr>
          <w:color w:val="000000"/>
          <w:lang w:eastAsia="it-IT"/>
        </w:rPr>
        <w:t xml:space="preserve"> nello spazio e nel tempo, mentre la mente – con il suo portato di informazioni, emozioni, ricordi – si presenta immateriale e sfuggente. In questa pratica il viaggio, sia reale che immaginario, diventa un elemento simbolico particolarmente importante per la sperimentazione delle loro teorie.</w:t>
      </w:r>
      <w:r>
        <w:rPr>
          <w:color w:val="000000"/>
          <w:lang w:eastAsia="it-IT"/>
        </w:rPr>
        <w:t>”</w:t>
      </w:r>
    </w:p>
    <w:p w:rsidR="0064506C" w:rsidRPr="00C41B76" w:rsidRDefault="0064506C" w:rsidP="00467291">
      <w:pPr>
        <w:shd w:val="clear" w:color="auto" w:fill="FFFFFF"/>
        <w:spacing w:before="120" w:after="120" w:line="240" w:lineRule="auto"/>
        <w:jc w:val="both"/>
        <w:rPr>
          <w:color w:val="000000"/>
          <w:lang w:eastAsia="it-IT"/>
        </w:rPr>
      </w:pPr>
      <w:r w:rsidRPr="00C41B76">
        <w:rPr>
          <w:color w:val="000000"/>
          <w:lang w:eastAsia="it-IT"/>
        </w:rPr>
        <w:t xml:space="preserve">In questo contesto volutamente ludico, ma ricco di spunti formativi, nasce </w:t>
      </w:r>
      <w:r w:rsidRPr="00C41B76">
        <w:rPr>
          <w:i/>
          <w:iCs/>
          <w:color w:val="000000"/>
          <w:lang w:eastAsia="it-IT"/>
        </w:rPr>
        <w:t>Il posto dove vivo</w:t>
      </w:r>
      <w:r w:rsidRPr="00C41B76">
        <w:rPr>
          <w:color w:val="000000"/>
          <w:lang w:eastAsia="it-IT"/>
        </w:rPr>
        <w:t>, che si terrà presso la sede Elica di Fabriano, luogo in più occasioni utilizzato dalla FEC come osservatorio privilegiato per esperimenti di contaminazione tra arte e azienda. E-straordinario for Kids nasce con l’intenzione di permettere ai figli dei dipendenti di Elica di prendere confidenza con il luogo di lavoro dei propri genitori, entrando nel vivo del loro ambiente.</w:t>
      </w:r>
    </w:p>
    <w:p w:rsidR="0064506C" w:rsidRPr="00C41B76" w:rsidRDefault="0064506C" w:rsidP="00467291">
      <w:pPr>
        <w:shd w:val="clear" w:color="auto" w:fill="FFFFFF"/>
        <w:spacing w:before="120" w:after="120" w:line="240" w:lineRule="auto"/>
        <w:jc w:val="both"/>
        <w:rPr>
          <w:color w:val="000000"/>
          <w:lang w:eastAsia="it-IT"/>
        </w:rPr>
      </w:pPr>
      <w:r w:rsidRPr="00C41B76">
        <w:rPr>
          <w:color w:val="000000"/>
          <w:lang w:eastAsia="it-IT"/>
        </w:rPr>
        <w:t>“Siamo convinti, commenta il Presidente di Elica Francesco Casoli, che i risultati ottenuti dai progetti legati alla FEC dimostrano che l’arte è fonte di innovazione e potente attivatore di pensiero e, come tale, svolga un ruolo fondamentale per la formazione e la crescita delle nuove generazioni. Per questo crediamo nel progetto E-STRAORDINARIO for Kids e siamo felici di poter offrire ai figli dei nostri collaboratori un’occasione di creazione e sperimentazione, insieme a un duo artistico molto apprezzato nell’ambito dell’arte contemporanea.”</w:t>
      </w:r>
    </w:p>
    <w:p w:rsidR="0064506C" w:rsidRPr="00467291" w:rsidRDefault="0064506C" w:rsidP="00467291">
      <w:pPr>
        <w:shd w:val="clear" w:color="auto" w:fill="FFFFFF"/>
        <w:spacing w:before="120" w:after="120" w:line="240" w:lineRule="auto"/>
        <w:jc w:val="both"/>
        <w:rPr>
          <w:color w:val="000000"/>
          <w:lang w:eastAsia="it-IT"/>
        </w:rPr>
      </w:pPr>
      <w:r w:rsidRPr="00C41B76">
        <w:rPr>
          <w:color w:val="000000"/>
          <w:lang w:eastAsia="it-IT"/>
        </w:rPr>
        <w:t>Lavorare sul futuro è una priorità costante per Elica. Sono molti i progetti dell'azienda che hanno come obiettivo le nuove generazioni, favorendo occasioni di crescita e di sviluppo nelle quali l'arte e la creatività diventano espressione viva dell'eccellenza.</w:t>
      </w:r>
      <w:r w:rsidRPr="00467291">
        <w:rPr>
          <w:color w:val="000000"/>
          <w:lang w:eastAsia="it-IT"/>
        </w:rPr>
        <w:t xml:space="preserve"> </w:t>
      </w:r>
    </w:p>
    <w:p w:rsidR="0064506C" w:rsidRPr="00E84150" w:rsidRDefault="0064506C" w:rsidP="009D582A">
      <w:pPr>
        <w:spacing w:after="0" w:line="240" w:lineRule="auto"/>
        <w:jc w:val="both"/>
        <w:rPr>
          <w:b/>
          <w:bCs/>
          <w:sz w:val="20"/>
          <w:szCs w:val="20"/>
          <w:highlight w:val="yellow"/>
        </w:rPr>
      </w:pPr>
    </w:p>
    <w:p w:rsidR="0064506C" w:rsidRPr="00C51CF4" w:rsidRDefault="0064506C" w:rsidP="009D582A">
      <w:pPr>
        <w:spacing w:after="0" w:line="240" w:lineRule="auto"/>
        <w:jc w:val="both"/>
        <w:rPr>
          <w:b/>
          <w:bCs/>
          <w:sz w:val="20"/>
          <w:szCs w:val="20"/>
        </w:rPr>
      </w:pPr>
      <w:r w:rsidRPr="00C51CF4">
        <w:rPr>
          <w:b/>
          <w:bCs/>
          <w:sz w:val="20"/>
          <w:szCs w:val="20"/>
        </w:rPr>
        <w:t xml:space="preserve">Bianco-Valente | biografia </w:t>
      </w:r>
    </w:p>
    <w:p w:rsidR="0064506C" w:rsidRPr="00180601" w:rsidRDefault="0064506C" w:rsidP="0049716F">
      <w:pPr>
        <w:spacing w:after="0" w:line="240" w:lineRule="auto"/>
        <w:jc w:val="both"/>
        <w:rPr>
          <w:color w:val="FF0000"/>
          <w:sz w:val="20"/>
          <w:szCs w:val="20"/>
        </w:rPr>
      </w:pPr>
      <w:r w:rsidRPr="00C51CF4">
        <w:rPr>
          <w:i/>
          <w:iCs/>
          <w:sz w:val="20"/>
          <w:szCs w:val="20"/>
        </w:rPr>
        <w:t>Bianco-Valente (Giovanna Bianco e Pino Valente)</w:t>
      </w:r>
      <w:r w:rsidRPr="00C51CF4">
        <w:rPr>
          <w:sz w:val="20"/>
          <w:szCs w:val="20"/>
        </w:rPr>
        <w:t xml:space="preserve"> iniziano il loro progetto artistico nel 1994 indagando dal punto di vista scientifico e filosofico la dualità corpo-mente.</w:t>
      </w:r>
      <w:r w:rsidRPr="00C51CF4">
        <w:rPr>
          <w:color w:val="FF0000"/>
          <w:sz w:val="20"/>
          <w:szCs w:val="20"/>
        </w:rPr>
        <w:t xml:space="preserve"> </w:t>
      </w:r>
      <w:r w:rsidRPr="00C51CF4">
        <w:rPr>
          <w:sz w:val="20"/>
          <w:szCs w:val="20"/>
        </w:rPr>
        <w:t>Ciò ha comportato approfondimenti sull'evoluzione biologica e le interazioni fra le diverse specie viventi.</w:t>
      </w:r>
      <w:r w:rsidRPr="00C51CF4">
        <w:rPr>
          <w:color w:val="FF0000"/>
          <w:sz w:val="20"/>
          <w:szCs w:val="20"/>
        </w:rPr>
        <w:t xml:space="preserve"> </w:t>
      </w:r>
      <w:r w:rsidRPr="00C51CF4">
        <w:rPr>
          <w:sz w:val="20"/>
          <w:szCs w:val="20"/>
        </w:rPr>
        <w:t xml:space="preserve"> A questi studi è seguita una evoluzione progettuale che mira a rendere visibili i nessi interpersonali. Esempi sono le installazioni che hanno interessato vari edifici storici, a cui hanno fatto seguito molti altri lavori incentrati sulla relazione fra persone, eventi e luoghi. Hanno esposto in Italia e all’estero per importanti istituzioni museali e spazi pubblici, tra cui MAXXI, Roma; MACBA, Barcellona; Madre, Napoli; Fabbrica 798, Pechino; Palazzo Strozzi, Firenze; Triennale di Milano; Museo Reina Sofia, Madrid;</w:t>
      </w:r>
      <w:r w:rsidRPr="00C51CF4">
        <w:rPr>
          <w:color w:val="FF0000"/>
          <w:sz w:val="20"/>
          <w:szCs w:val="20"/>
        </w:rPr>
        <w:t xml:space="preserve"> </w:t>
      </w:r>
      <w:r w:rsidRPr="00C51CF4">
        <w:rPr>
          <w:sz w:val="20"/>
          <w:szCs w:val="20"/>
        </w:rPr>
        <w:t>Kunsthaus, Amburgo; NCCA, Mosca; e realizzato progetti site specific anche in Libano, Marocco, New York, Rio de Janeiro, Stoccolma, Amsterdam.</w:t>
      </w:r>
    </w:p>
    <w:p w:rsidR="0064506C" w:rsidRDefault="0064506C" w:rsidP="009D582A">
      <w:pPr>
        <w:spacing w:after="0" w:line="240" w:lineRule="auto"/>
        <w:jc w:val="both"/>
        <w:rPr>
          <w:b/>
          <w:bCs/>
          <w:sz w:val="20"/>
          <w:szCs w:val="20"/>
        </w:rPr>
      </w:pPr>
    </w:p>
    <w:p w:rsidR="0064506C" w:rsidRPr="00E84150" w:rsidRDefault="0064506C" w:rsidP="009D582A">
      <w:pPr>
        <w:spacing w:after="0" w:line="240" w:lineRule="auto"/>
        <w:jc w:val="both"/>
        <w:rPr>
          <w:b/>
          <w:bCs/>
          <w:sz w:val="20"/>
          <w:szCs w:val="20"/>
        </w:rPr>
      </w:pPr>
      <w:r w:rsidRPr="00E84150">
        <w:rPr>
          <w:b/>
          <w:bCs/>
          <w:sz w:val="20"/>
          <w:szCs w:val="20"/>
        </w:rPr>
        <w:t xml:space="preserve">Fondazione Ermanno Casoli </w:t>
      </w:r>
    </w:p>
    <w:p w:rsidR="0064506C" w:rsidRPr="00E84150" w:rsidRDefault="0064506C" w:rsidP="009D582A">
      <w:pPr>
        <w:spacing w:after="0" w:line="240" w:lineRule="auto"/>
        <w:jc w:val="both"/>
        <w:rPr>
          <w:sz w:val="20"/>
          <w:szCs w:val="20"/>
        </w:rPr>
      </w:pPr>
      <w:r w:rsidRPr="00E84150">
        <w:rPr>
          <w:sz w:val="20"/>
          <w:szCs w:val="20"/>
        </w:rPr>
        <w:t>La FEC, nata nel 2007 in memoria del fondatore di Elica – azienda leader mondiale nella produzione di cappe ad uso domestico e principale sosteni</w:t>
      </w:r>
      <w:r>
        <w:rPr>
          <w:sz w:val="20"/>
          <w:szCs w:val="20"/>
        </w:rPr>
        <w:t xml:space="preserve">trice </w:t>
      </w:r>
      <w:r w:rsidRPr="00E84150">
        <w:rPr>
          <w:sz w:val="20"/>
          <w:szCs w:val="20"/>
        </w:rPr>
        <w:t>della FEC – promuove iniziative in cui l’arte contemporanea diventa uno strumento didattico e metodologico capace di migliorare gli ambienti di lavoro e di innescare processi innovativi, ponendosi come obiettivo quello di favorire il rapporto tra il mondo dell’arte e quello delle aziende. Oltre ad Elica, sono molte le istituzioni e le aziende con le quali la FEC collabora, tra cui: ACRAF - Aziende Chimiche Riunite Angelini Francesco, Confindustria Ancona, Gruppo 24 ORE, Bricocenter, MSD, Biotronik, Jungheinrich, BCC, EulerHermes - Allianz Group</w:t>
      </w:r>
      <w:r>
        <w:rPr>
          <w:sz w:val="20"/>
          <w:szCs w:val="20"/>
        </w:rPr>
        <w:t xml:space="preserve"> e Fondazione ISTUD, UNICATT – Università Cattolica del Sacro Cuore di Milano, ABA</w:t>
      </w:r>
      <w:r w:rsidR="00D25CA0">
        <w:rPr>
          <w:sz w:val="20"/>
          <w:szCs w:val="20"/>
        </w:rPr>
        <w:t xml:space="preserve"> </w:t>
      </w:r>
      <w:r>
        <w:rPr>
          <w:sz w:val="20"/>
          <w:szCs w:val="20"/>
        </w:rPr>
        <w:t>Urbino.</w:t>
      </w:r>
    </w:p>
    <w:p w:rsidR="0064506C" w:rsidRDefault="0064506C" w:rsidP="009D582A">
      <w:pPr>
        <w:spacing w:before="120" w:after="120" w:line="240" w:lineRule="auto"/>
        <w:jc w:val="both"/>
        <w:rPr>
          <w:sz w:val="20"/>
          <w:szCs w:val="20"/>
        </w:rPr>
      </w:pPr>
    </w:p>
    <w:p w:rsidR="0064506C" w:rsidRDefault="0064506C" w:rsidP="009D582A">
      <w:pPr>
        <w:spacing w:before="120" w:after="120" w:line="240" w:lineRule="auto"/>
        <w:jc w:val="both"/>
        <w:rPr>
          <w:sz w:val="20"/>
          <w:szCs w:val="20"/>
        </w:rPr>
      </w:pPr>
      <w:r w:rsidRPr="00E84150">
        <w:rPr>
          <w:sz w:val="20"/>
          <w:szCs w:val="20"/>
        </w:rPr>
        <w:t xml:space="preserve">Fabriano, </w:t>
      </w:r>
      <w:r>
        <w:rPr>
          <w:sz w:val="20"/>
          <w:szCs w:val="20"/>
        </w:rPr>
        <w:t>settembre</w:t>
      </w:r>
      <w:r w:rsidRPr="00E84150">
        <w:rPr>
          <w:sz w:val="20"/>
          <w:szCs w:val="20"/>
        </w:rPr>
        <w:t xml:space="preserve"> 201</w:t>
      </w:r>
      <w:r>
        <w:rPr>
          <w:sz w:val="20"/>
          <w:szCs w:val="20"/>
        </w:rPr>
        <w:t>9</w:t>
      </w:r>
    </w:p>
    <w:p w:rsidR="000201F5" w:rsidRPr="00E84150" w:rsidRDefault="000201F5" w:rsidP="009D582A">
      <w:pPr>
        <w:spacing w:before="120" w:after="120" w:line="240" w:lineRule="auto"/>
        <w:jc w:val="both"/>
        <w:rPr>
          <w:sz w:val="20"/>
          <w:szCs w:val="20"/>
        </w:rPr>
      </w:pPr>
    </w:p>
    <w:p w:rsidR="000201F5" w:rsidRPr="000201F5" w:rsidRDefault="0064506C" w:rsidP="009D582A">
      <w:pPr>
        <w:autoSpaceDE w:val="0"/>
        <w:autoSpaceDN w:val="0"/>
        <w:adjustRightInd w:val="0"/>
        <w:spacing w:after="0" w:line="240" w:lineRule="auto"/>
        <w:jc w:val="both"/>
        <w:rPr>
          <w:b/>
          <w:bCs/>
          <w:color w:val="000000" w:themeColor="text1"/>
          <w:sz w:val="20"/>
          <w:szCs w:val="20"/>
        </w:rPr>
      </w:pPr>
      <w:r w:rsidRPr="000201F5">
        <w:rPr>
          <w:b/>
          <w:bCs/>
          <w:color w:val="000000" w:themeColor="text1"/>
          <w:sz w:val="20"/>
          <w:szCs w:val="20"/>
        </w:rPr>
        <w:t>Material</w:t>
      </w:r>
      <w:r w:rsidR="000201F5" w:rsidRPr="000201F5">
        <w:rPr>
          <w:b/>
          <w:bCs/>
          <w:color w:val="000000" w:themeColor="text1"/>
          <w:sz w:val="20"/>
          <w:szCs w:val="20"/>
        </w:rPr>
        <w:t>i fotografici:</w:t>
      </w:r>
    </w:p>
    <w:p w:rsidR="0064506C" w:rsidRPr="000201F5" w:rsidRDefault="003113D0" w:rsidP="009D582A">
      <w:pPr>
        <w:autoSpaceDE w:val="0"/>
        <w:autoSpaceDN w:val="0"/>
        <w:adjustRightInd w:val="0"/>
        <w:spacing w:after="0" w:line="240" w:lineRule="auto"/>
        <w:jc w:val="both"/>
        <w:rPr>
          <w:rStyle w:val="Collegamentoipertestuale"/>
          <w:sz w:val="20"/>
          <w:szCs w:val="20"/>
          <w:shd w:val="clear" w:color="auto" w:fill="FFFFFF"/>
        </w:rPr>
      </w:pPr>
      <w:hyperlink r:id="rId9" w:history="1">
        <w:r w:rsidR="000201F5" w:rsidRPr="003113D0">
          <w:rPr>
            <w:rStyle w:val="Collegamentoipertestuale"/>
            <w:sz w:val="20"/>
            <w:szCs w:val="20"/>
          </w:rPr>
          <w:t>https://elicacom-my.sharepoint.com/:f:/g/personal/segreteria_fondazionecasoli_org/EvNPauZ252xPi9Y-MGhOIe4Bm1OYBaTzwJhHCLM-1lHqkQ?e=aC5Y8e</w:t>
        </w:r>
      </w:hyperlink>
    </w:p>
    <w:p w:rsidR="0064506C" w:rsidRPr="00E84150" w:rsidRDefault="0064506C" w:rsidP="009D582A">
      <w:pPr>
        <w:autoSpaceDE w:val="0"/>
        <w:autoSpaceDN w:val="0"/>
        <w:adjustRightInd w:val="0"/>
        <w:spacing w:after="0" w:line="240" w:lineRule="auto"/>
        <w:jc w:val="both"/>
        <w:rPr>
          <w:b/>
          <w:bCs/>
          <w:sz w:val="20"/>
          <w:szCs w:val="20"/>
        </w:rPr>
      </w:pPr>
    </w:p>
    <w:p w:rsidR="0064506C" w:rsidRPr="00E84150" w:rsidRDefault="0064506C" w:rsidP="009D582A">
      <w:pPr>
        <w:autoSpaceDE w:val="0"/>
        <w:autoSpaceDN w:val="0"/>
        <w:adjustRightInd w:val="0"/>
        <w:spacing w:after="0" w:line="240" w:lineRule="auto"/>
        <w:jc w:val="both"/>
        <w:rPr>
          <w:b/>
          <w:bCs/>
          <w:sz w:val="20"/>
          <w:szCs w:val="20"/>
        </w:rPr>
      </w:pPr>
      <w:r w:rsidRPr="00E84150">
        <w:rPr>
          <w:b/>
          <w:bCs/>
          <w:sz w:val="20"/>
          <w:szCs w:val="20"/>
        </w:rPr>
        <w:t xml:space="preserve">Ufficio stampa Corporate Elica: </w:t>
      </w:r>
    </w:p>
    <w:p w:rsidR="0064506C" w:rsidRPr="00E84150" w:rsidRDefault="0064506C" w:rsidP="00F7170D">
      <w:pPr>
        <w:autoSpaceDE w:val="0"/>
        <w:autoSpaceDN w:val="0"/>
        <w:adjustRightInd w:val="0"/>
        <w:spacing w:after="0" w:line="240" w:lineRule="auto"/>
        <w:rPr>
          <w:sz w:val="20"/>
          <w:szCs w:val="20"/>
        </w:rPr>
      </w:pPr>
      <w:r w:rsidRPr="00E84150">
        <w:rPr>
          <w:sz w:val="20"/>
          <w:szCs w:val="20"/>
        </w:rPr>
        <w:t xml:space="preserve">Gabriele Patassi </w:t>
      </w:r>
      <w:bookmarkStart w:id="0" w:name="_GoBack"/>
      <w:bookmarkEnd w:id="0"/>
      <w:r w:rsidR="00332DA4">
        <w:rPr>
          <w:sz w:val="20"/>
          <w:szCs w:val="20"/>
        </w:rPr>
        <w:t>|</w:t>
      </w:r>
      <w:r w:rsidRPr="00E84150">
        <w:rPr>
          <w:sz w:val="20"/>
          <w:szCs w:val="20"/>
        </w:rPr>
        <w:t xml:space="preserve"> +39 3401759399</w:t>
      </w:r>
      <w:r w:rsidR="00332DA4">
        <w:rPr>
          <w:sz w:val="20"/>
          <w:szCs w:val="20"/>
        </w:rPr>
        <w:t xml:space="preserve"> |</w:t>
      </w:r>
      <w:r w:rsidRPr="00E84150">
        <w:rPr>
          <w:sz w:val="20"/>
          <w:szCs w:val="20"/>
        </w:rPr>
        <w:t xml:space="preserve"> g.patassi@elica.com, www.elica.com</w:t>
      </w:r>
    </w:p>
    <w:p w:rsidR="0064506C" w:rsidRPr="00E84150" w:rsidRDefault="0064506C" w:rsidP="009D582A">
      <w:pPr>
        <w:autoSpaceDE w:val="0"/>
        <w:autoSpaceDN w:val="0"/>
        <w:adjustRightInd w:val="0"/>
        <w:spacing w:after="0" w:line="240" w:lineRule="auto"/>
        <w:jc w:val="both"/>
        <w:rPr>
          <w:b/>
          <w:bCs/>
          <w:sz w:val="20"/>
          <w:szCs w:val="20"/>
        </w:rPr>
      </w:pPr>
    </w:p>
    <w:p w:rsidR="0064506C" w:rsidRPr="00E84150" w:rsidRDefault="0064506C" w:rsidP="009D582A">
      <w:pPr>
        <w:autoSpaceDE w:val="0"/>
        <w:autoSpaceDN w:val="0"/>
        <w:adjustRightInd w:val="0"/>
        <w:spacing w:after="0" w:line="240" w:lineRule="auto"/>
        <w:jc w:val="both"/>
        <w:rPr>
          <w:b/>
          <w:bCs/>
          <w:sz w:val="20"/>
          <w:szCs w:val="20"/>
        </w:rPr>
      </w:pPr>
      <w:r w:rsidRPr="00E84150">
        <w:rPr>
          <w:b/>
          <w:bCs/>
          <w:sz w:val="20"/>
          <w:szCs w:val="20"/>
        </w:rPr>
        <w:t>Fondazione Ermanno Casoli:</w:t>
      </w:r>
    </w:p>
    <w:p w:rsidR="0064506C" w:rsidRPr="00E84150" w:rsidRDefault="0064506C" w:rsidP="009D582A">
      <w:pPr>
        <w:spacing w:after="0" w:line="240" w:lineRule="auto"/>
        <w:jc w:val="both"/>
        <w:rPr>
          <w:sz w:val="20"/>
          <w:szCs w:val="20"/>
        </w:rPr>
      </w:pPr>
      <w:r>
        <w:rPr>
          <w:sz w:val="20"/>
          <w:szCs w:val="20"/>
        </w:rPr>
        <w:t>Cristina Terzoni</w:t>
      </w:r>
      <w:r w:rsidRPr="00E84150">
        <w:rPr>
          <w:sz w:val="20"/>
          <w:szCs w:val="20"/>
        </w:rPr>
        <w:t xml:space="preserve"> | </w:t>
      </w:r>
      <w:r>
        <w:rPr>
          <w:sz w:val="20"/>
          <w:szCs w:val="20"/>
        </w:rPr>
        <w:t>0732 6104257</w:t>
      </w:r>
      <w:r w:rsidRPr="00E84150">
        <w:rPr>
          <w:sz w:val="20"/>
          <w:szCs w:val="20"/>
        </w:rPr>
        <w:t>|</w:t>
      </w:r>
      <w:hyperlink r:id="rId10" w:history="1">
        <w:r w:rsidRPr="00E84150">
          <w:rPr>
            <w:sz w:val="20"/>
            <w:szCs w:val="20"/>
          </w:rPr>
          <w:t>segreteria@fondazionecasoli.org</w:t>
        </w:r>
      </w:hyperlink>
    </w:p>
    <w:p w:rsidR="0064506C" w:rsidRDefault="0064506C" w:rsidP="009D582A">
      <w:pPr>
        <w:autoSpaceDE w:val="0"/>
        <w:autoSpaceDN w:val="0"/>
        <w:adjustRightInd w:val="0"/>
        <w:spacing w:after="0" w:line="240" w:lineRule="auto"/>
        <w:jc w:val="both"/>
        <w:rPr>
          <w:b/>
          <w:bCs/>
          <w:sz w:val="20"/>
          <w:szCs w:val="20"/>
        </w:rPr>
      </w:pPr>
    </w:p>
    <w:p w:rsidR="0064506C" w:rsidRDefault="0064506C" w:rsidP="00AB107C">
      <w:pPr>
        <w:autoSpaceDE w:val="0"/>
        <w:autoSpaceDN w:val="0"/>
        <w:adjustRightInd w:val="0"/>
        <w:spacing w:after="0" w:line="240" w:lineRule="auto"/>
        <w:rPr>
          <w:b/>
          <w:bCs/>
          <w:sz w:val="20"/>
          <w:szCs w:val="20"/>
        </w:rPr>
      </w:pPr>
    </w:p>
    <w:p w:rsidR="0064506C" w:rsidRPr="00E84150" w:rsidRDefault="00332DA4" w:rsidP="00AB107C">
      <w:pPr>
        <w:autoSpaceDE w:val="0"/>
        <w:autoSpaceDN w:val="0"/>
        <w:adjustRightInd w:val="0"/>
        <w:spacing w:after="0" w:line="240" w:lineRule="auto"/>
        <w:rPr>
          <w:rStyle w:val="Collegamentoipertestuale"/>
          <w:sz w:val="20"/>
          <w:szCs w:val="20"/>
          <w:shd w:val="clear" w:color="auto" w:fill="FFFFFF"/>
        </w:rPr>
      </w:pPr>
      <w:hyperlink r:id="rId11" w:history="1">
        <w:r w:rsidR="0064506C" w:rsidRPr="00E84150">
          <w:rPr>
            <w:sz w:val="20"/>
            <w:szCs w:val="20"/>
          </w:rPr>
          <w:t>www.fondazionecasoli.org</w:t>
        </w:r>
      </w:hyperlink>
      <w:r w:rsidR="0064506C" w:rsidRPr="00E84150">
        <w:rPr>
          <w:sz w:val="20"/>
          <w:szCs w:val="20"/>
        </w:rPr>
        <w:t xml:space="preserve"> |  </w:t>
      </w:r>
      <w:hyperlink r:id="rId12" w:history="1">
        <w:r w:rsidR="0064506C" w:rsidRPr="00E84150">
          <w:rPr>
            <w:rStyle w:val="Collegamentoipertestuale"/>
            <w:sz w:val="20"/>
            <w:szCs w:val="20"/>
            <w:shd w:val="clear" w:color="auto" w:fill="FFFFFF"/>
          </w:rPr>
          <w:t>www.youtube.com/user/FondazioneCasoli</w:t>
        </w:r>
      </w:hyperlink>
    </w:p>
    <w:p w:rsidR="0064506C" w:rsidRDefault="0064506C" w:rsidP="009D582A">
      <w:pPr>
        <w:autoSpaceDE w:val="0"/>
        <w:autoSpaceDN w:val="0"/>
        <w:adjustRightInd w:val="0"/>
        <w:spacing w:after="0" w:line="240" w:lineRule="auto"/>
        <w:jc w:val="both"/>
        <w:rPr>
          <w:rStyle w:val="Collegamentoipertestuale"/>
          <w:sz w:val="20"/>
          <w:szCs w:val="20"/>
          <w:shd w:val="clear" w:color="auto" w:fill="FFFFFF"/>
        </w:rPr>
      </w:pPr>
    </w:p>
    <w:p w:rsidR="0064506C" w:rsidRDefault="0064506C" w:rsidP="006D3C1F">
      <w:pPr>
        <w:spacing w:after="0" w:line="240" w:lineRule="auto"/>
        <w:rPr>
          <w:lang w:val="en-US"/>
        </w:rPr>
      </w:pPr>
    </w:p>
    <w:p w:rsidR="0064506C" w:rsidRPr="0082331E" w:rsidRDefault="0064506C" w:rsidP="006D3C1F">
      <w:pPr>
        <w:spacing w:after="0" w:line="240" w:lineRule="auto"/>
        <w:rPr>
          <w:lang w:val="en-US"/>
        </w:rPr>
      </w:pPr>
      <w:r w:rsidRPr="0082331E">
        <w:rPr>
          <w:lang w:val="en-US"/>
        </w:rPr>
        <w:t xml:space="preserve">Facebook: @FondazioneCasoli | Twitter: @Fond_Casoli | Instagram: @fondazioneermannocasoli      </w:t>
      </w:r>
    </w:p>
    <w:p w:rsidR="0064506C" w:rsidRPr="00E84150" w:rsidRDefault="0064506C" w:rsidP="009D582A">
      <w:pPr>
        <w:spacing w:after="0" w:line="240" w:lineRule="auto"/>
        <w:rPr>
          <w:b/>
          <w:bCs/>
          <w:sz w:val="20"/>
          <w:szCs w:val="20"/>
        </w:rPr>
      </w:pPr>
    </w:p>
    <w:p w:rsidR="0064506C" w:rsidRPr="00E84150" w:rsidRDefault="0064506C" w:rsidP="009C4C90">
      <w:pPr>
        <w:spacing w:after="0" w:line="240" w:lineRule="auto"/>
        <w:rPr>
          <w:sz w:val="20"/>
          <w:szCs w:val="20"/>
        </w:rPr>
      </w:pPr>
      <w:r w:rsidRPr="00E84150">
        <w:rPr>
          <w:b/>
          <w:bCs/>
          <w:sz w:val="20"/>
          <w:szCs w:val="20"/>
        </w:rPr>
        <w:t xml:space="preserve">Condividi con:  </w:t>
      </w:r>
      <w:r w:rsidRPr="00E84150">
        <w:rPr>
          <w:sz w:val="20"/>
          <w:szCs w:val="20"/>
        </w:rPr>
        <w:t>#FondazioneCasoli  |  #ESTRAORDINARIO |  #ESTRAORDINARIOforkids | #</w:t>
      </w:r>
      <w:r>
        <w:rPr>
          <w:sz w:val="20"/>
          <w:szCs w:val="20"/>
        </w:rPr>
        <w:t>BiancoValente</w:t>
      </w:r>
    </w:p>
    <w:p w:rsidR="0064506C" w:rsidRPr="00E84150" w:rsidRDefault="0064506C" w:rsidP="009C4C90">
      <w:pPr>
        <w:spacing w:after="0" w:line="240" w:lineRule="auto"/>
        <w:rPr>
          <w:b/>
          <w:bCs/>
          <w:sz w:val="20"/>
          <w:szCs w:val="20"/>
        </w:rPr>
      </w:pPr>
    </w:p>
    <w:sectPr w:rsidR="0064506C" w:rsidRPr="00E84150" w:rsidSect="00357A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6C" w:rsidRDefault="0064506C" w:rsidP="009C4C90">
      <w:pPr>
        <w:spacing w:after="0" w:line="240" w:lineRule="auto"/>
      </w:pPr>
      <w:r>
        <w:separator/>
      </w:r>
    </w:p>
  </w:endnote>
  <w:endnote w:type="continuationSeparator" w:id="0">
    <w:p w:rsidR="0064506C" w:rsidRDefault="0064506C" w:rsidP="009C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6C" w:rsidRDefault="0064506C" w:rsidP="009C4C90">
      <w:pPr>
        <w:spacing w:after="0" w:line="240" w:lineRule="auto"/>
      </w:pPr>
      <w:r>
        <w:separator/>
      </w:r>
    </w:p>
  </w:footnote>
  <w:footnote w:type="continuationSeparator" w:id="0">
    <w:p w:rsidR="0064506C" w:rsidRDefault="0064506C" w:rsidP="009C4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C6468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125179A"/>
    <w:multiLevelType w:val="hybridMultilevel"/>
    <w:tmpl w:val="627465F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215743EA"/>
    <w:multiLevelType w:val="hybridMultilevel"/>
    <w:tmpl w:val="61F4214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54700D3D"/>
    <w:multiLevelType w:val="hybridMultilevel"/>
    <w:tmpl w:val="38A0A97C"/>
    <w:lvl w:ilvl="0" w:tplc="749ADB4C">
      <w:start w:val="15"/>
      <w:numFmt w:val="bullet"/>
      <w:lvlText w:val="-"/>
      <w:lvlJc w:val="left"/>
      <w:pPr>
        <w:ind w:left="-2824" w:hanging="360"/>
      </w:pPr>
      <w:rPr>
        <w:rFonts w:ascii="Arial" w:eastAsia="Times New Roman" w:hAnsi="Arial" w:hint="default"/>
      </w:rPr>
    </w:lvl>
    <w:lvl w:ilvl="1" w:tplc="04100003">
      <w:start w:val="1"/>
      <w:numFmt w:val="bullet"/>
      <w:lvlText w:val="o"/>
      <w:lvlJc w:val="left"/>
      <w:pPr>
        <w:ind w:left="-2104" w:hanging="360"/>
      </w:pPr>
      <w:rPr>
        <w:rFonts w:ascii="Courier New" w:hAnsi="Courier New" w:cs="Courier New" w:hint="default"/>
      </w:rPr>
    </w:lvl>
    <w:lvl w:ilvl="2" w:tplc="04100005">
      <w:start w:val="1"/>
      <w:numFmt w:val="bullet"/>
      <w:lvlText w:val=""/>
      <w:lvlJc w:val="left"/>
      <w:pPr>
        <w:ind w:left="-1384" w:hanging="360"/>
      </w:pPr>
      <w:rPr>
        <w:rFonts w:ascii="Wingdings" w:hAnsi="Wingdings" w:cs="Wingdings" w:hint="default"/>
      </w:rPr>
    </w:lvl>
    <w:lvl w:ilvl="3" w:tplc="04100001">
      <w:start w:val="1"/>
      <w:numFmt w:val="bullet"/>
      <w:lvlText w:val=""/>
      <w:lvlJc w:val="left"/>
      <w:pPr>
        <w:ind w:left="-664" w:hanging="360"/>
      </w:pPr>
      <w:rPr>
        <w:rFonts w:ascii="Symbol" w:hAnsi="Symbol" w:cs="Symbol" w:hint="default"/>
      </w:rPr>
    </w:lvl>
    <w:lvl w:ilvl="4" w:tplc="04100003">
      <w:start w:val="1"/>
      <w:numFmt w:val="bullet"/>
      <w:lvlText w:val="o"/>
      <w:lvlJc w:val="left"/>
      <w:pPr>
        <w:ind w:left="56" w:hanging="360"/>
      </w:pPr>
      <w:rPr>
        <w:rFonts w:ascii="Courier New" w:hAnsi="Courier New" w:cs="Courier New" w:hint="default"/>
      </w:rPr>
    </w:lvl>
    <w:lvl w:ilvl="5" w:tplc="04100005">
      <w:start w:val="1"/>
      <w:numFmt w:val="bullet"/>
      <w:lvlText w:val=""/>
      <w:lvlJc w:val="left"/>
      <w:pPr>
        <w:ind w:left="776" w:hanging="360"/>
      </w:pPr>
      <w:rPr>
        <w:rFonts w:ascii="Wingdings" w:hAnsi="Wingdings" w:cs="Wingdings" w:hint="default"/>
      </w:rPr>
    </w:lvl>
    <w:lvl w:ilvl="6" w:tplc="04100001">
      <w:start w:val="1"/>
      <w:numFmt w:val="bullet"/>
      <w:lvlText w:val=""/>
      <w:lvlJc w:val="left"/>
      <w:pPr>
        <w:ind w:left="1496" w:hanging="360"/>
      </w:pPr>
      <w:rPr>
        <w:rFonts w:ascii="Symbol" w:hAnsi="Symbol" w:cs="Symbol" w:hint="default"/>
      </w:rPr>
    </w:lvl>
    <w:lvl w:ilvl="7" w:tplc="04100003">
      <w:start w:val="1"/>
      <w:numFmt w:val="bullet"/>
      <w:lvlText w:val="o"/>
      <w:lvlJc w:val="left"/>
      <w:pPr>
        <w:ind w:left="2216" w:hanging="360"/>
      </w:pPr>
      <w:rPr>
        <w:rFonts w:ascii="Courier New" w:hAnsi="Courier New" w:cs="Courier New" w:hint="default"/>
      </w:rPr>
    </w:lvl>
    <w:lvl w:ilvl="8" w:tplc="04100005">
      <w:start w:val="1"/>
      <w:numFmt w:val="bullet"/>
      <w:lvlText w:val=""/>
      <w:lvlJc w:val="left"/>
      <w:pPr>
        <w:ind w:left="2936" w:hanging="360"/>
      </w:pPr>
      <w:rPr>
        <w:rFonts w:ascii="Wingdings" w:hAnsi="Wingdings" w:cs="Wingdings" w:hint="default"/>
      </w:rPr>
    </w:lvl>
  </w:abstractNum>
  <w:abstractNum w:abstractNumId="4" w15:restartNumberingAfterBreak="0">
    <w:nsid w:val="76B26D33"/>
    <w:multiLevelType w:val="hybridMultilevel"/>
    <w:tmpl w:val="374CA85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089A"/>
    <w:rsid w:val="00003833"/>
    <w:rsid w:val="00014EBB"/>
    <w:rsid w:val="000201F5"/>
    <w:rsid w:val="00025071"/>
    <w:rsid w:val="00040865"/>
    <w:rsid w:val="00055289"/>
    <w:rsid w:val="000715FA"/>
    <w:rsid w:val="000741DD"/>
    <w:rsid w:val="00094761"/>
    <w:rsid w:val="000A5D21"/>
    <w:rsid w:val="000A642B"/>
    <w:rsid w:val="000B133B"/>
    <w:rsid w:val="000B77DC"/>
    <w:rsid w:val="000C09C6"/>
    <w:rsid w:val="000C7DB7"/>
    <w:rsid w:val="000E3B91"/>
    <w:rsid w:val="000F0E11"/>
    <w:rsid w:val="000F732C"/>
    <w:rsid w:val="0012250E"/>
    <w:rsid w:val="0015067F"/>
    <w:rsid w:val="00151AC7"/>
    <w:rsid w:val="00160D1B"/>
    <w:rsid w:val="001707EB"/>
    <w:rsid w:val="001761D5"/>
    <w:rsid w:val="00177A18"/>
    <w:rsid w:val="00180601"/>
    <w:rsid w:val="0019575E"/>
    <w:rsid w:val="001A0198"/>
    <w:rsid w:val="001B03E5"/>
    <w:rsid w:val="001C5BEE"/>
    <w:rsid w:val="001D5F1A"/>
    <w:rsid w:val="001D621F"/>
    <w:rsid w:val="001F1DE2"/>
    <w:rsid w:val="001F2C3B"/>
    <w:rsid w:val="00205D67"/>
    <w:rsid w:val="00212C5C"/>
    <w:rsid w:val="00220908"/>
    <w:rsid w:val="00227FBF"/>
    <w:rsid w:val="002452F3"/>
    <w:rsid w:val="002608C6"/>
    <w:rsid w:val="0029722E"/>
    <w:rsid w:val="002A0A3A"/>
    <w:rsid w:val="002A2ECA"/>
    <w:rsid w:val="002A5C0D"/>
    <w:rsid w:val="002B5EAE"/>
    <w:rsid w:val="002D0A39"/>
    <w:rsid w:val="002E28B9"/>
    <w:rsid w:val="002E4888"/>
    <w:rsid w:val="002F44D9"/>
    <w:rsid w:val="002F62F7"/>
    <w:rsid w:val="00302F69"/>
    <w:rsid w:val="003113D0"/>
    <w:rsid w:val="00312329"/>
    <w:rsid w:val="003156BC"/>
    <w:rsid w:val="003218D3"/>
    <w:rsid w:val="003249E9"/>
    <w:rsid w:val="00332DA4"/>
    <w:rsid w:val="00335C80"/>
    <w:rsid w:val="00341F43"/>
    <w:rsid w:val="00356196"/>
    <w:rsid w:val="00357AAE"/>
    <w:rsid w:val="00363982"/>
    <w:rsid w:val="00367925"/>
    <w:rsid w:val="0038424F"/>
    <w:rsid w:val="00393026"/>
    <w:rsid w:val="003D1AF6"/>
    <w:rsid w:val="003E17F6"/>
    <w:rsid w:val="003E4EEA"/>
    <w:rsid w:val="003E609C"/>
    <w:rsid w:val="003E6EDB"/>
    <w:rsid w:val="004056F6"/>
    <w:rsid w:val="00424881"/>
    <w:rsid w:val="0043133F"/>
    <w:rsid w:val="00433B23"/>
    <w:rsid w:val="00463941"/>
    <w:rsid w:val="00467291"/>
    <w:rsid w:val="0047199B"/>
    <w:rsid w:val="00495221"/>
    <w:rsid w:val="0049716F"/>
    <w:rsid w:val="004C21BA"/>
    <w:rsid w:val="004C6E65"/>
    <w:rsid w:val="004E3CD5"/>
    <w:rsid w:val="004E75D7"/>
    <w:rsid w:val="004F63CB"/>
    <w:rsid w:val="005463AD"/>
    <w:rsid w:val="00550F1C"/>
    <w:rsid w:val="00552A1E"/>
    <w:rsid w:val="005618B7"/>
    <w:rsid w:val="005650F3"/>
    <w:rsid w:val="005663DF"/>
    <w:rsid w:val="005734AC"/>
    <w:rsid w:val="00574DBD"/>
    <w:rsid w:val="005875CC"/>
    <w:rsid w:val="005B6C32"/>
    <w:rsid w:val="005D012D"/>
    <w:rsid w:val="005D7EA4"/>
    <w:rsid w:val="005E165B"/>
    <w:rsid w:val="005E3A8B"/>
    <w:rsid w:val="006078E2"/>
    <w:rsid w:val="00610FDA"/>
    <w:rsid w:val="00622038"/>
    <w:rsid w:val="00625622"/>
    <w:rsid w:val="006366BC"/>
    <w:rsid w:val="0064076B"/>
    <w:rsid w:val="0064506C"/>
    <w:rsid w:val="00680C37"/>
    <w:rsid w:val="00684537"/>
    <w:rsid w:val="0068567B"/>
    <w:rsid w:val="006B0AE0"/>
    <w:rsid w:val="006B5138"/>
    <w:rsid w:val="006C7CD2"/>
    <w:rsid w:val="006D076B"/>
    <w:rsid w:val="006D3689"/>
    <w:rsid w:val="006D3C1F"/>
    <w:rsid w:val="006E0C2C"/>
    <w:rsid w:val="0071063F"/>
    <w:rsid w:val="0073344B"/>
    <w:rsid w:val="007367CC"/>
    <w:rsid w:val="00747944"/>
    <w:rsid w:val="007563FA"/>
    <w:rsid w:val="00757CAA"/>
    <w:rsid w:val="00776C18"/>
    <w:rsid w:val="007840D6"/>
    <w:rsid w:val="00793B54"/>
    <w:rsid w:val="007960D0"/>
    <w:rsid w:val="007A04FB"/>
    <w:rsid w:val="007B4E47"/>
    <w:rsid w:val="007C7FD1"/>
    <w:rsid w:val="007D2AD2"/>
    <w:rsid w:val="007D3BE0"/>
    <w:rsid w:val="007D620D"/>
    <w:rsid w:val="007E2FE1"/>
    <w:rsid w:val="0080075E"/>
    <w:rsid w:val="00804480"/>
    <w:rsid w:val="00807AC4"/>
    <w:rsid w:val="0082036F"/>
    <w:rsid w:val="0082331E"/>
    <w:rsid w:val="00835516"/>
    <w:rsid w:val="00841F37"/>
    <w:rsid w:val="00847303"/>
    <w:rsid w:val="00863BA3"/>
    <w:rsid w:val="00864758"/>
    <w:rsid w:val="008826AA"/>
    <w:rsid w:val="008849FC"/>
    <w:rsid w:val="0089089A"/>
    <w:rsid w:val="0089593B"/>
    <w:rsid w:val="008962BF"/>
    <w:rsid w:val="008A6F03"/>
    <w:rsid w:val="008B1FD5"/>
    <w:rsid w:val="008D1D98"/>
    <w:rsid w:val="008E039F"/>
    <w:rsid w:val="008E7723"/>
    <w:rsid w:val="008F7D39"/>
    <w:rsid w:val="00902435"/>
    <w:rsid w:val="009048E1"/>
    <w:rsid w:val="00915F37"/>
    <w:rsid w:val="00920698"/>
    <w:rsid w:val="00945D15"/>
    <w:rsid w:val="00947F48"/>
    <w:rsid w:val="00964117"/>
    <w:rsid w:val="0097457D"/>
    <w:rsid w:val="00977A00"/>
    <w:rsid w:val="009A0345"/>
    <w:rsid w:val="009A3B65"/>
    <w:rsid w:val="009A5E1B"/>
    <w:rsid w:val="009A6B55"/>
    <w:rsid w:val="009B42D6"/>
    <w:rsid w:val="009B4E97"/>
    <w:rsid w:val="009C4C90"/>
    <w:rsid w:val="009D582A"/>
    <w:rsid w:val="00A00DC4"/>
    <w:rsid w:val="00A2430C"/>
    <w:rsid w:val="00A34157"/>
    <w:rsid w:val="00A34303"/>
    <w:rsid w:val="00A707FF"/>
    <w:rsid w:val="00A7600C"/>
    <w:rsid w:val="00A85EC2"/>
    <w:rsid w:val="00AB107C"/>
    <w:rsid w:val="00AB68FB"/>
    <w:rsid w:val="00AB7FF7"/>
    <w:rsid w:val="00AC562A"/>
    <w:rsid w:val="00AF230E"/>
    <w:rsid w:val="00B0668B"/>
    <w:rsid w:val="00B10115"/>
    <w:rsid w:val="00B11C9D"/>
    <w:rsid w:val="00B15E4D"/>
    <w:rsid w:val="00B25763"/>
    <w:rsid w:val="00B37690"/>
    <w:rsid w:val="00B50FE0"/>
    <w:rsid w:val="00B9157E"/>
    <w:rsid w:val="00BA27DD"/>
    <w:rsid w:val="00BC0F85"/>
    <w:rsid w:val="00BD1819"/>
    <w:rsid w:val="00C0043E"/>
    <w:rsid w:val="00C1289F"/>
    <w:rsid w:val="00C32C3D"/>
    <w:rsid w:val="00C409E0"/>
    <w:rsid w:val="00C40A26"/>
    <w:rsid w:val="00C41B76"/>
    <w:rsid w:val="00C51CF4"/>
    <w:rsid w:val="00C63E4E"/>
    <w:rsid w:val="00C651D0"/>
    <w:rsid w:val="00C6620F"/>
    <w:rsid w:val="00C6652E"/>
    <w:rsid w:val="00C66ABF"/>
    <w:rsid w:val="00C75331"/>
    <w:rsid w:val="00C8022C"/>
    <w:rsid w:val="00CA01C0"/>
    <w:rsid w:val="00CA49E0"/>
    <w:rsid w:val="00CB2D7A"/>
    <w:rsid w:val="00CB75C2"/>
    <w:rsid w:val="00CC33BF"/>
    <w:rsid w:val="00CD4A5A"/>
    <w:rsid w:val="00CF7BA6"/>
    <w:rsid w:val="00D01835"/>
    <w:rsid w:val="00D11D7F"/>
    <w:rsid w:val="00D23576"/>
    <w:rsid w:val="00D25CA0"/>
    <w:rsid w:val="00D2776A"/>
    <w:rsid w:val="00D425AD"/>
    <w:rsid w:val="00D44276"/>
    <w:rsid w:val="00D73084"/>
    <w:rsid w:val="00D74296"/>
    <w:rsid w:val="00DA2760"/>
    <w:rsid w:val="00DA7F95"/>
    <w:rsid w:val="00DB3087"/>
    <w:rsid w:val="00DC4A23"/>
    <w:rsid w:val="00DD2984"/>
    <w:rsid w:val="00DE7018"/>
    <w:rsid w:val="00DF4DEA"/>
    <w:rsid w:val="00E00F34"/>
    <w:rsid w:val="00E0362D"/>
    <w:rsid w:val="00E0405C"/>
    <w:rsid w:val="00E105CA"/>
    <w:rsid w:val="00E11FAE"/>
    <w:rsid w:val="00E167EC"/>
    <w:rsid w:val="00E419B8"/>
    <w:rsid w:val="00E54224"/>
    <w:rsid w:val="00E5775F"/>
    <w:rsid w:val="00E63C3F"/>
    <w:rsid w:val="00E84150"/>
    <w:rsid w:val="00EA4650"/>
    <w:rsid w:val="00EB6FD3"/>
    <w:rsid w:val="00EB7DED"/>
    <w:rsid w:val="00EC1A00"/>
    <w:rsid w:val="00ED6C6C"/>
    <w:rsid w:val="00F12CE5"/>
    <w:rsid w:val="00F12DB3"/>
    <w:rsid w:val="00F25A31"/>
    <w:rsid w:val="00F3184F"/>
    <w:rsid w:val="00F3631F"/>
    <w:rsid w:val="00F45830"/>
    <w:rsid w:val="00F7170D"/>
    <w:rsid w:val="00F9066A"/>
    <w:rsid w:val="00F956DA"/>
    <w:rsid w:val="00FA6287"/>
    <w:rsid w:val="00FB05B6"/>
    <w:rsid w:val="00FD0A36"/>
    <w:rsid w:val="00FE2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E1ABCE8"/>
  <w15:docId w15:val="{E0121CC4-9601-4EDB-8A91-7DB895BC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9089A"/>
    <w:pPr>
      <w:spacing w:after="200" w:line="276" w:lineRule="auto"/>
    </w:pPr>
    <w:rPr>
      <w:rFonts w:cs="Calibri"/>
      <w:lang w:eastAsia="en-US"/>
    </w:rPr>
  </w:style>
  <w:style w:type="paragraph" w:styleId="Titolo1">
    <w:name w:val="heading 1"/>
    <w:basedOn w:val="Normale"/>
    <w:next w:val="Normale"/>
    <w:link w:val="Titolo1Carattere"/>
    <w:uiPriority w:val="99"/>
    <w:qFormat/>
    <w:rsid w:val="00F3631F"/>
    <w:pPr>
      <w:keepNext/>
      <w:keepLines/>
      <w:spacing w:before="480" w:after="0"/>
      <w:outlineLvl w:val="0"/>
    </w:pPr>
    <w:rPr>
      <w:rFonts w:ascii="Cambria" w:eastAsia="Times New Roman" w:hAnsi="Cambria" w:cs="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3631F"/>
    <w:rPr>
      <w:rFonts w:ascii="Cambria" w:hAnsi="Cambria" w:cs="Cambria"/>
      <w:b/>
      <w:bCs/>
      <w:color w:val="365F91"/>
      <w:sz w:val="28"/>
      <w:szCs w:val="28"/>
      <w:lang w:eastAsia="en-US"/>
    </w:rPr>
  </w:style>
  <w:style w:type="paragraph" w:styleId="NormaleWeb">
    <w:name w:val="Normal (Web)"/>
    <w:basedOn w:val="Normale"/>
    <w:uiPriority w:val="99"/>
    <w:rsid w:val="0089089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rsid w:val="00684537"/>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684537"/>
    <w:rPr>
      <w:rFonts w:ascii="Tahoma" w:hAnsi="Tahoma" w:cs="Tahoma"/>
      <w:sz w:val="16"/>
      <w:szCs w:val="16"/>
    </w:rPr>
  </w:style>
  <w:style w:type="character" w:customStyle="1" w:styleId="apple-converted-space">
    <w:name w:val="apple-converted-space"/>
    <w:uiPriority w:val="99"/>
    <w:rsid w:val="00302F69"/>
  </w:style>
  <w:style w:type="character" w:styleId="Collegamentoipertestuale">
    <w:name w:val="Hyperlink"/>
    <w:basedOn w:val="Carpredefinitoparagrafo"/>
    <w:uiPriority w:val="99"/>
    <w:rsid w:val="008962BF"/>
    <w:rPr>
      <w:color w:val="0000FF"/>
      <w:u w:val="single"/>
    </w:rPr>
  </w:style>
  <w:style w:type="paragraph" w:styleId="Intestazione">
    <w:name w:val="header"/>
    <w:basedOn w:val="Normale"/>
    <w:link w:val="IntestazioneCarattere"/>
    <w:uiPriority w:val="99"/>
    <w:rsid w:val="009C4C90"/>
    <w:pPr>
      <w:tabs>
        <w:tab w:val="center" w:pos="4819"/>
        <w:tab w:val="right" w:pos="9638"/>
      </w:tabs>
    </w:pPr>
  </w:style>
  <w:style w:type="character" w:customStyle="1" w:styleId="IntestazioneCarattere">
    <w:name w:val="Intestazione Carattere"/>
    <w:basedOn w:val="Carpredefinitoparagrafo"/>
    <w:link w:val="Intestazione"/>
    <w:uiPriority w:val="99"/>
    <w:locked/>
    <w:rsid w:val="009C4C90"/>
    <w:rPr>
      <w:sz w:val="22"/>
      <w:szCs w:val="22"/>
      <w:lang w:eastAsia="en-US"/>
    </w:rPr>
  </w:style>
  <w:style w:type="paragraph" w:styleId="Pidipagina">
    <w:name w:val="footer"/>
    <w:basedOn w:val="Normale"/>
    <w:link w:val="PidipaginaCarattere"/>
    <w:uiPriority w:val="99"/>
    <w:rsid w:val="009C4C90"/>
    <w:pPr>
      <w:tabs>
        <w:tab w:val="center" w:pos="4819"/>
        <w:tab w:val="right" w:pos="9638"/>
      </w:tabs>
    </w:pPr>
  </w:style>
  <w:style w:type="character" w:customStyle="1" w:styleId="PidipaginaCarattere">
    <w:name w:val="Piè di pagina Carattere"/>
    <w:basedOn w:val="Carpredefinitoparagrafo"/>
    <w:link w:val="Pidipagina"/>
    <w:uiPriority w:val="99"/>
    <w:locked/>
    <w:rsid w:val="009C4C90"/>
    <w:rPr>
      <w:sz w:val="22"/>
      <w:szCs w:val="22"/>
      <w:lang w:eastAsia="en-US"/>
    </w:rPr>
  </w:style>
  <w:style w:type="character" w:customStyle="1" w:styleId="color">
    <w:name w:val="color"/>
    <w:uiPriority w:val="99"/>
    <w:rsid w:val="009D582A"/>
  </w:style>
  <w:style w:type="paragraph" w:styleId="Nessunaspaziatura">
    <w:name w:val="No Spacing"/>
    <w:uiPriority w:val="99"/>
    <w:qFormat/>
    <w:rsid w:val="009D582A"/>
    <w:rPr>
      <w:rFonts w:ascii="Cambria" w:hAnsi="Cambria" w:cs="Cambria"/>
      <w:lang w:eastAsia="en-US"/>
    </w:rPr>
  </w:style>
  <w:style w:type="character" w:customStyle="1" w:styleId="Menzionenonrisolta1">
    <w:name w:val="Menzione non risolta1"/>
    <w:basedOn w:val="Carpredefinitoparagrafo"/>
    <w:uiPriority w:val="99"/>
    <w:semiHidden/>
    <w:rsid w:val="001F1DE2"/>
    <w:rPr>
      <w:color w:val="auto"/>
      <w:shd w:val="clear" w:color="auto" w:fill="auto"/>
    </w:rPr>
  </w:style>
  <w:style w:type="paragraph" w:styleId="Paragrafoelenco">
    <w:name w:val="List Paragraph"/>
    <w:basedOn w:val="Normale"/>
    <w:uiPriority w:val="99"/>
    <w:qFormat/>
    <w:rsid w:val="007D3BE0"/>
    <w:pPr>
      <w:ind w:left="720"/>
    </w:pPr>
  </w:style>
  <w:style w:type="character" w:styleId="Menzionenonrisolta">
    <w:name w:val="Unresolved Mention"/>
    <w:basedOn w:val="Carpredefinitoparagrafo"/>
    <w:uiPriority w:val="99"/>
    <w:semiHidden/>
    <w:unhideWhenUsed/>
    <w:rsid w:val="0031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446877">
      <w:marLeft w:val="0"/>
      <w:marRight w:val="0"/>
      <w:marTop w:val="0"/>
      <w:marBottom w:val="0"/>
      <w:divBdr>
        <w:top w:val="none" w:sz="0" w:space="0" w:color="auto"/>
        <w:left w:val="none" w:sz="0" w:space="0" w:color="auto"/>
        <w:bottom w:val="none" w:sz="0" w:space="0" w:color="auto"/>
        <w:right w:val="none" w:sz="0" w:space="0" w:color="auto"/>
      </w:divBdr>
    </w:div>
    <w:div w:id="1616446885">
      <w:marLeft w:val="0"/>
      <w:marRight w:val="0"/>
      <w:marTop w:val="0"/>
      <w:marBottom w:val="0"/>
      <w:divBdr>
        <w:top w:val="none" w:sz="0" w:space="0" w:color="auto"/>
        <w:left w:val="none" w:sz="0" w:space="0" w:color="auto"/>
        <w:bottom w:val="none" w:sz="0" w:space="0" w:color="auto"/>
        <w:right w:val="none" w:sz="0" w:space="0" w:color="auto"/>
      </w:divBdr>
      <w:divsChild>
        <w:div w:id="1616446873">
          <w:marLeft w:val="0"/>
          <w:marRight w:val="0"/>
          <w:marTop w:val="0"/>
          <w:marBottom w:val="0"/>
          <w:divBdr>
            <w:top w:val="none" w:sz="0" w:space="0" w:color="auto"/>
            <w:left w:val="none" w:sz="0" w:space="0" w:color="auto"/>
            <w:bottom w:val="none" w:sz="0" w:space="0" w:color="auto"/>
            <w:right w:val="none" w:sz="0" w:space="0" w:color="auto"/>
          </w:divBdr>
        </w:div>
        <w:div w:id="1616446975">
          <w:marLeft w:val="0"/>
          <w:marRight w:val="0"/>
          <w:marTop w:val="0"/>
          <w:marBottom w:val="0"/>
          <w:divBdr>
            <w:top w:val="none" w:sz="0" w:space="0" w:color="auto"/>
            <w:left w:val="none" w:sz="0" w:space="0" w:color="auto"/>
            <w:bottom w:val="none" w:sz="0" w:space="0" w:color="auto"/>
            <w:right w:val="none" w:sz="0" w:space="0" w:color="auto"/>
          </w:divBdr>
        </w:div>
        <w:div w:id="1616446980">
          <w:marLeft w:val="0"/>
          <w:marRight w:val="0"/>
          <w:marTop w:val="0"/>
          <w:marBottom w:val="0"/>
          <w:divBdr>
            <w:top w:val="none" w:sz="0" w:space="0" w:color="auto"/>
            <w:left w:val="none" w:sz="0" w:space="0" w:color="auto"/>
            <w:bottom w:val="none" w:sz="0" w:space="0" w:color="auto"/>
            <w:right w:val="none" w:sz="0" w:space="0" w:color="auto"/>
          </w:divBdr>
        </w:div>
        <w:div w:id="1616446989">
          <w:marLeft w:val="0"/>
          <w:marRight w:val="0"/>
          <w:marTop w:val="0"/>
          <w:marBottom w:val="0"/>
          <w:divBdr>
            <w:top w:val="none" w:sz="0" w:space="0" w:color="auto"/>
            <w:left w:val="none" w:sz="0" w:space="0" w:color="auto"/>
            <w:bottom w:val="none" w:sz="0" w:space="0" w:color="auto"/>
            <w:right w:val="none" w:sz="0" w:space="0" w:color="auto"/>
          </w:divBdr>
        </w:div>
      </w:divsChild>
    </w:div>
    <w:div w:id="1616446887">
      <w:marLeft w:val="0"/>
      <w:marRight w:val="0"/>
      <w:marTop w:val="0"/>
      <w:marBottom w:val="0"/>
      <w:divBdr>
        <w:top w:val="none" w:sz="0" w:space="0" w:color="auto"/>
        <w:left w:val="none" w:sz="0" w:space="0" w:color="auto"/>
        <w:bottom w:val="none" w:sz="0" w:space="0" w:color="auto"/>
        <w:right w:val="none" w:sz="0" w:space="0" w:color="auto"/>
      </w:divBdr>
    </w:div>
    <w:div w:id="1616446912">
      <w:marLeft w:val="0"/>
      <w:marRight w:val="0"/>
      <w:marTop w:val="0"/>
      <w:marBottom w:val="0"/>
      <w:divBdr>
        <w:top w:val="none" w:sz="0" w:space="0" w:color="auto"/>
        <w:left w:val="none" w:sz="0" w:space="0" w:color="auto"/>
        <w:bottom w:val="none" w:sz="0" w:space="0" w:color="auto"/>
        <w:right w:val="none" w:sz="0" w:space="0" w:color="auto"/>
      </w:divBdr>
    </w:div>
    <w:div w:id="1616446929">
      <w:marLeft w:val="0"/>
      <w:marRight w:val="0"/>
      <w:marTop w:val="0"/>
      <w:marBottom w:val="0"/>
      <w:divBdr>
        <w:top w:val="none" w:sz="0" w:space="0" w:color="auto"/>
        <w:left w:val="none" w:sz="0" w:space="0" w:color="auto"/>
        <w:bottom w:val="none" w:sz="0" w:space="0" w:color="auto"/>
        <w:right w:val="none" w:sz="0" w:space="0" w:color="auto"/>
      </w:divBdr>
    </w:div>
    <w:div w:id="1616446936">
      <w:marLeft w:val="0"/>
      <w:marRight w:val="0"/>
      <w:marTop w:val="0"/>
      <w:marBottom w:val="0"/>
      <w:divBdr>
        <w:top w:val="none" w:sz="0" w:space="0" w:color="auto"/>
        <w:left w:val="none" w:sz="0" w:space="0" w:color="auto"/>
        <w:bottom w:val="none" w:sz="0" w:space="0" w:color="auto"/>
        <w:right w:val="none" w:sz="0" w:space="0" w:color="auto"/>
      </w:divBdr>
    </w:div>
    <w:div w:id="1616446957">
      <w:marLeft w:val="0"/>
      <w:marRight w:val="0"/>
      <w:marTop w:val="0"/>
      <w:marBottom w:val="0"/>
      <w:divBdr>
        <w:top w:val="none" w:sz="0" w:space="0" w:color="auto"/>
        <w:left w:val="none" w:sz="0" w:space="0" w:color="auto"/>
        <w:bottom w:val="none" w:sz="0" w:space="0" w:color="auto"/>
        <w:right w:val="none" w:sz="0" w:space="0" w:color="auto"/>
      </w:divBdr>
    </w:div>
    <w:div w:id="1616446971">
      <w:marLeft w:val="0"/>
      <w:marRight w:val="0"/>
      <w:marTop w:val="0"/>
      <w:marBottom w:val="0"/>
      <w:divBdr>
        <w:top w:val="none" w:sz="0" w:space="0" w:color="auto"/>
        <w:left w:val="none" w:sz="0" w:space="0" w:color="auto"/>
        <w:bottom w:val="none" w:sz="0" w:space="0" w:color="auto"/>
        <w:right w:val="none" w:sz="0" w:space="0" w:color="auto"/>
      </w:divBdr>
    </w:div>
    <w:div w:id="1616446977">
      <w:marLeft w:val="0"/>
      <w:marRight w:val="0"/>
      <w:marTop w:val="0"/>
      <w:marBottom w:val="0"/>
      <w:divBdr>
        <w:top w:val="none" w:sz="0" w:space="0" w:color="auto"/>
        <w:left w:val="none" w:sz="0" w:space="0" w:color="auto"/>
        <w:bottom w:val="none" w:sz="0" w:space="0" w:color="auto"/>
        <w:right w:val="none" w:sz="0" w:space="0" w:color="auto"/>
      </w:divBdr>
      <w:divsChild>
        <w:div w:id="1616446867">
          <w:marLeft w:val="0"/>
          <w:marRight w:val="0"/>
          <w:marTop w:val="0"/>
          <w:marBottom w:val="0"/>
          <w:divBdr>
            <w:top w:val="none" w:sz="0" w:space="0" w:color="auto"/>
            <w:left w:val="none" w:sz="0" w:space="0" w:color="auto"/>
            <w:bottom w:val="none" w:sz="0" w:space="0" w:color="auto"/>
            <w:right w:val="none" w:sz="0" w:space="0" w:color="auto"/>
          </w:divBdr>
        </w:div>
        <w:div w:id="1616446868">
          <w:marLeft w:val="0"/>
          <w:marRight w:val="0"/>
          <w:marTop w:val="0"/>
          <w:marBottom w:val="0"/>
          <w:divBdr>
            <w:top w:val="none" w:sz="0" w:space="0" w:color="auto"/>
            <w:left w:val="none" w:sz="0" w:space="0" w:color="auto"/>
            <w:bottom w:val="none" w:sz="0" w:space="0" w:color="auto"/>
            <w:right w:val="none" w:sz="0" w:space="0" w:color="auto"/>
          </w:divBdr>
        </w:div>
        <w:div w:id="1616446869">
          <w:marLeft w:val="0"/>
          <w:marRight w:val="0"/>
          <w:marTop w:val="0"/>
          <w:marBottom w:val="0"/>
          <w:divBdr>
            <w:top w:val="none" w:sz="0" w:space="0" w:color="auto"/>
            <w:left w:val="none" w:sz="0" w:space="0" w:color="auto"/>
            <w:bottom w:val="none" w:sz="0" w:space="0" w:color="auto"/>
            <w:right w:val="none" w:sz="0" w:space="0" w:color="auto"/>
          </w:divBdr>
        </w:div>
        <w:div w:id="1616446870">
          <w:marLeft w:val="0"/>
          <w:marRight w:val="0"/>
          <w:marTop w:val="0"/>
          <w:marBottom w:val="0"/>
          <w:divBdr>
            <w:top w:val="none" w:sz="0" w:space="0" w:color="auto"/>
            <w:left w:val="none" w:sz="0" w:space="0" w:color="auto"/>
            <w:bottom w:val="none" w:sz="0" w:space="0" w:color="auto"/>
            <w:right w:val="none" w:sz="0" w:space="0" w:color="auto"/>
          </w:divBdr>
        </w:div>
        <w:div w:id="1616446871">
          <w:marLeft w:val="0"/>
          <w:marRight w:val="0"/>
          <w:marTop w:val="0"/>
          <w:marBottom w:val="0"/>
          <w:divBdr>
            <w:top w:val="none" w:sz="0" w:space="0" w:color="auto"/>
            <w:left w:val="none" w:sz="0" w:space="0" w:color="auto"/>
            <w:bottom w:val="none" w:sz="0" w:space="0" w:color="auto"/>
            <w:right w:val="none" w:sz="0" w:space="0" w:color="auto"/>
          </w:divBdr>
        </w:div>
        <w:div w:id="1616446872">
          <w:marLeft w:val="0"/>
          <w:marRight w:val="0"/>
          <w:marTop w:val="0"/>
          <w:marBottom w:val="0"/>
          <w:divBdr>
            <w:top w:val="none" w:sz="0" w:space="0" w:color="auto"/>
            <w:left w:val="none" w:sz="0" w:space="0" w:color="auto"/>
            <w:bottom w:val="none" w:sz="0" w:space="0" w:color="auto"/>
            <w:right w:val="none" w:sz="0" w:space="0" w:color="auto"/>
          </w:divBdr>
        </w:div>
        <w:div w:id="1616446874">
          <w:marLeft w:val="0"/>
          <w:marRight w:val="0"/>
          <w:marTop w:val="0"/>
          <w:marBottom w:val="0"/>
          <w:divBdr>
            <w:top w:val="none" w:sz="0" w:space="0" w:color="auto"/>
            <w:left w:val="none" w:sz="0" w:space="0" w:color="auto"/>
            <w:bottom w:val="none" w:sz="0" w:space="0" w:color="auto"/>
            <w:right w:val="none" w:sz="0" w:space="0" w:color="auto"/>
          </w:divBdr>
        </w:div>
        <w:div w:id="1616446875">
          <w:marLeft w:val="0"/>
          <w:marRight w:val="0"/>
          <w:marTop w:val="0"/>
          <w:marBottom w:val="0"/>
          <w:divBdr>
            <w:top w:val="none" w:sz="0" w:space="0" w:color="auto"/>
            <w:left w:val="none" w:sz="0" w:space="0" w:color="auto"/>
            <w:bottom w:val="none" w:sz="0" w:space="0" w:color="auto"/>
            <w:right w:val="none" w:sz="0" w:space="0" w:color="auto"/>
          </w:divBdr>
        </w:div>
        <w:div w:id="1616446876">
          <w:marLeft w:val="0"/>
          <w:marRight w:val="0"/>
          <w:marTop w:val="0"/>
          <w:marBottom w:val="0"/>
          <w:divBdr>
            <w:top w:val="none" w:sz="0" w:space="0" w:color="auto"/>
            <w:left w:val="none" w:sz="0" w:space="0" w:color="auto"/>
            <w:bottom w:val="none" w:sz="0" w:space="0" w:color="auto"/>
            <w:right w:val="none" w:sz="0" w:space="0" w:color="auto"/>
          </w:divBdr>
        </w:div>
        <w:div w:id="1616446879">
          <w:marLeft w:val="0"/>
          <w:marRight w:val="0"/>
          <w:marTop w:val="0"/>
          <w:marBottom w:val="0"/>
          <w:divBdr>
            <w:top w:val="none" w:sz="0" w:space="0" w:color="auto"/>
            <w:left w:val="none" w:sz="0" w:space="0" w:color="auto"/>
            <w:bottom w:val="none" w:sz="0" w:space="0" w:color="auto"/>
            <w:right w:val="none" w:sz="0" w:space="0" w:color="auto"/>
          </w:divBdr>
        </w:div>
        <w:div w:id="1616446880">
          <w:marLeft w:val="0"/>
          <w:marRight w:val="0"/>
          <w:marTop w:val="0"/>
          <w:marBottom w:val="0"/>
          <w:divBdr>
            <w:top w:val="none" w:sz="0" w:space="0" w:color="auto"/>
            <w:left w:val="none" w:sz="0" w:space="0" w:color="auto"/>
            <w:bottom w:val="none" w:sz="0" w:space="0" w:color="auto"/>
            <w:right w:val="none" w:sz="0" w:space="0" w:color="auto"/>
          </w:divBdr>
        </w:div>
        <w:div w:id="1616446881">
          <w:marLeft w:val="0"/>
          <w:marRight w:val="0"/>
          <w:marTop w:val="0"/>
          <w:marBottom w:val="0"/>
          <w:divBdr>
            <w:top w:val="none" w:sz="0" w:space="0" w:color="auto"/>
            <w:left w:val="none" w:sz="0" w:space="0" w:color="auto"/>
            <w:bottom w:val="none" w:sz="0" w:space="0" w:color="auto"/>
            <w:right w:val="none" w:sz="0" w:space="0" w:color="auto"/>
          </w:divBdr>
        </w:div>
        <w:div w:id="1616446882">
          <w:marLeft w:val="0"/>
          <w:marRight w:val="0"/>
          <w:marTop w:val="0"/>
          <w:marBottom w:val="0"/>
          <w:divBdr>
            <w:top w:val="none" w:sz="0" w:space="0" w:color="auto"/>
            <w:left w:val="none" w:sz="0" w:space="0" w:color="auto"/>
            <w:bottom w:val="none" w:sz="0" w:space="0" w:color="auto"/>
            <w:right w:val="none" w:sz="0" w:space="0" w:color="auto"/>
          </w:divBdr>
        </w:div>
        <w:div w:id="1616446883">
          <w:marLeft w:val="0"/>
          <w:marRight w:val="0"/>
          <w:marTop w:val="0"/>
          <w:marBottom w:val="0"/>
          <w:divBdr>
            <w:top w:val="none" w:sz="0" w:space="0" w:color="auto"/>
            <w:left w:val="none" w:sz="0" w:space="0" w:color="auto"/>
            <w:bottom w:val="none" w:sz="0" w:space="0" w:color="auto"/>
            <w:right w:val="none" w:sz="0" w:space="0" w:color="auto"/>
          </w:divBdr>
        </w:div>
        <w:div w:id="1616446884">
          <w:marLeft w:val="0"/>
          <w:marRight w:val="0"/>
          <w:marTop w:val="0"/>
          <w:marBottom w:val="0"/>
          <w:divBdr>
            <w:top w:val="none" w:sz="0" w:space="0" w:color="auto"/>
            <w:left w:val="none" w:sz="0" w:space="0" w:color="auto"/>
            <w:bottom w:val="none" w:sz="0" w:space="0" w:color="auto"/>
            <w:right w:val="none" w:sz="0" w:space="0" w:color="auto"/>
          </w:divBdr>
        </w:div>
        <w:div w:id="1616446886">
          <w:marLeft w:val="0"/>
          <w:marRight w:val="0"/>
          <w:marTop w:val="0"/>
          <w:marBottom w:val="0"/>
          <w:divBdr>
            <w:top w:val="none" w:sz="0" w:space="0" w:color="auto"/>
            <w:left w:val="none" w:sz="0" w:space="0" w:color="auto"/>
            <w:bottom w:val="none" w:sz="0" w:space="0" w:color="auto"/>
            <w:right w:val="none" w:sz="0" w:space="0" w:color="auto"/>
          </w:divBdr>
        </w:div>
        <w:div w:id="1616446888">
          <w:marLeft w:val="0"/>
          <w:marRight w:val="0"/>
          <w:marTop w:val="0"/>
          <w:marBottom w:val="0"/>
          <w:divBdr>
            <w:top w:val="none" w:sz="0" w:space="0" w:color="auto"/>
            <w:left w:val="none" w:sz="0" w:space="0" w:color="auto"/>
            <w:bottom w:val="none" w:sz="0" w:space="0" w:color="auto"/>
            <w:right w:val="none" w:sz="0" w:space="0" w:color="auto"/>
          </w:divBdr>
        </w:div>
        <w:div w:id="1616446890">
          <w:marLeft w:val="0"/>
          <w:marRight w:val="0"/>
          <w:marTop w:val="0"/>
          <w:marBottom w:val="0"/>
          <w:divBdr>
            <w:top w:val="none" w:sz="0" w:space="0" w:color="auto"/>
            <w:left w:val="none" w:sz="0" w:space="0" w:color="auto"/>
            <w:bottom w:val="none" w:sz="0" w:space="0" w:color="auto"/>
            <w:right w:val="none" w:sz="0" w:space="0" w:color="auto"/>
          </w:divBdr>
        </w:div>
        <w:div w:id="1616446891">
          <w:marLeft w:val="0"/>
          <w:marRight w:val="0"/>
          <w:marTop w:val="0"/>
          <w:marBottom w:val="0"/>
          <w:divBdr>
            <w:top w:val="none" w:sz="0" w:space="0" w:color="auto"/>
            <w:left w:val="none" w:sz="0" w:space="0" w:color="auto"/>
            <w:bottom w:val="none" w:sz="0" w:space="0" w:color="auto"/>
            <w:right w:val="none" w:sz="0" w:space="0" w:color="auto"/>
          </w:divBdr>
        </w:div>
        <w:div w:id="1616446892">
          <w:marLeft w:val="0"/>
          <w:marRight w:val="0"/>
          <w:marTop w:val="0"/>
          <w:marBottom w:val="0"/>
          <w:divBdr>
            <w:top w:val="none" w:sz="0" w:space="0" w:color="auto"/>
            <w:left w:val="none" w:sz="0" w:space="0" w:color="auto"/>
            <w:bottom w:val="none" w:sz="0" w:space="0" w:color="auto"/>
            <w:right w:val="none" w:sz="0" w:space="0" w:color="auto"/>
          </w:divBdr>
        </w:div>
        <w:div w:id="1616446894">
          <w:marLeft w:val="0"/>
          <w:marRight w:val="0"/>
          <w:marTop w:val="0"/>
          <w:marBottom w:val="0"/>
          <w:divBdr>
            <w:top w:val="none" w:sz="0" w:space="0" w:color="auto"/>
            <w:left w:val="none" w:sz="0" w:space="0" w:color="auto"/>
            <w:bottom w:val="none" w:sz="0" w:space="0" w:color="auto"/>
            <w:right w:val="none" w:sz="0" w:space="0" w:color="auto"/>
          </w:divBdr>
        </w:div>
        <w:div w:id="1616446895">
          <w:marLeft w:val="0"/>
          <w:marRight w:val="0"/>
          <w:marTop w:val="0"/>
          <w:marBottom w:val="0"/>
          <w:divBdr>
            <w:top w:val="none" w:sz="0" w:space="0" w:color="auto"/>
            <w:left w:val="none" w:sz="0" w:space="0" w:color="auto"/>
            <w:bottom w:val="none" w:sz="0" w:space="0" w:color="auto"/>
            <w:right w:val="none" w:sz="0" w:space="0" w:color="auto"/>
          </w:divBdr>
        </w:div>
        <w:div w:id="1616446896">
          <w:marLeft w:val="0"/>
          <w:marRight w:val="0"/>
          <w:marTop w:val="0"/>
          <w:marBottom w:val="0"/>
          <w:divBdr>
            <w:top w:val="none" w:sz="0" w:space="0" w:color="auto"/>
            <w:left w:val="none" w:sz="0" w:space="0" w:color="auto"/>
            <w:bottom w:val="none" w:sz="0" w:space="0" w:color="auto"/>
            <w:right w:val="none" w:sz="0" w:space="0" w:color="auto"/>
          </w:divBdr>
        </w:div>
        <w:div w:id="1616446898">
          <w:marLeft w:val="0"/>
          <w:marRight w:val="0"/>
          <w:marTop w:val="0"/>
          <w:marBottom w:val="0"/>
          <w:divBdr>
            <w:top w:val="none" w:sz="0" w:space="0" w:color="auto"/>
            <w:left w:val="none" w:sz="0" w:space="0" w:color="auto"/>
            <w:bottom w:val="none" w:sz="0" w:space="0" w:color="auto"/>
            <w:right w:val="none" w:sz="0" w:space="0" w:color="auto"/>
          </w:divBdr>
        </w:div>
        <w:div w:id="1616446899">
          <w:marLeft w:val="0"/>
          <w:marRight w:val="0"/>
          <w:marTop w:val="0"/>
          <w:marBottom w:val="0"/>
          <w:divBdr>
            <w:top w:val="none" w:sz="0" w:space="0" w:color="auto"/>
            <w:left w:val="none" w:sz="0" w:space="0" w:color="auto"/>
            <w:bottom w:val="none" w:sz="0" w:space="0" w:color="auto"/>
            <w:right w:val="none" w:sz="0" w:space="0" w:color="auto"/>
          </w:divBdr>
        </w:div>
        <w:div w:id="1616446900">
          <w:marLeft w:val="0"/>
          <w:marRight w:val="0"/>
          <w:marTop w:val="0"/>
          <w:marBottom w:val="0"/>
          <w:divBdr>
            <w:top w:val="none" w:sz="0" w:space="0" w:color="auto"/>
            <w:left w:val="none" w:sz="0" w:space="0" w:color="auto"/>
            <w:bottom w:val="none" w:sz="0" w:space="0" w:color="auto"/>
            <w:right w:val="none" w:sz="0" w:space="0" w:color="auto"/>
          </w:divBdr>
        </w:div>
        <w:div w:id="1616446901">
          <w:marLeft w:val="0"/>
          <w:marRight w:val="0"/>
          <w:marTop w:val="0"/>
          <w:marBottom w:val="0"/>
          <w:divBdr>
            <w:top w:val="none" w:sz="0" w:space="0" w:color="auto"/>
            <w:left w:val="none" w:sz="0" w:space="0" w:color="auto"/>
            <w:bottom w:val="none" w:sz="0" w:space="0" w:color="auto"/>
            <w:right w:val="none" w:sz="0" w:space="0" w:color="auto"/>
          </w:divBdr>
        </w:div>
        <w:div w:id="1616446902">
          <w:marLeft w:val="0"/>
          <w:marRight w:val="0"/>
          <w:marTop w:val="0"/>
          <w:marBottom w:val="0"/>
          <w:divBdr>
            <w:top w:val="none" w:sz="0" w:space="0" w:color="auto"/>
            <w:left w:val="none" w:sz="0" w:space="0" w:color="auto"/>
            <w:bottom w:val="none" w:sz="0" w:space="0" w:color="auto"/>
            <w:right w:val="none" w:sz="0" w:space="0" w:color="auto"/>
          </w:divBdr>
        </w:div>
        <w:div w:id="1616446903">
          <w:marLeft w:val="0"/>
          <w:marRight w:val="0"/>
          <w:marTop w:val="0"/>
          <w:marBottom w:val="0"/>
          <w:divBdr>
            <w:top w:val="none" w:sz="0" w:space="0" w:color="auto"/>
            <w:left w:val="none" w:sz="0" w:space="0" w:color="auto"/>
            <w:bottom w:val="none" w:sz="0" w:space="0" w:color="auto"/>
            <w:right w:val="none" w:sz="0" w:space="0" w:color="auto"/>
          </w:divBdr>
        </w:div>
        <w:div w:id="1616446904">
          <w:marLeft w:val="0"/>
          <w:marRight w:val="0"/>
          <w:marTop w:val="0"/>
          <w:marBottom w:val="0"/>
          <w:divBdr>
            <w:top w:val="none" w:sz="0" w:space="0" w:color="auto"/>
            <w:left w:val="none" w:sz="0" w:space="0" w:color="auto"/>
            <w:bottom w:val="none" w:sz="0" w:space="0" w:color="auto"/>
            <w:right w:val="none" w:sz="0" w:space="0" w:color="auto"/>
          </w:divBdr>
        </w:div>
        <w:div w:id="1616446905">
          <w:marLeft w:val="0"/>
          <w:marRight w:val="0"/>
          <w:marTop w:val="0"/>
          <w:marBottom w:val="0"/>
          <w:divBdr>
            <w:top w:val="none" w:sz="0" w:space="0" w:color="auto"/>
            <w:left w:val="none" w:sz="0" w:space="0" w:color="auto"/>
            <w:bottom w:val="none" w:sz="0" w:space="0" w:color="auto"/>
            <w:right w:val="none" w:sz="0" w:space="0" w:color="auto"/>
          </w:divBdr>
        </w:div>
        <w:div w:id="1616446906">
          <w:marLeft w:val="0"/>
          <w:marRight w:val="0"/>
          <w:marTop w:val="0"/>
          <w:marBottom w:val="0"/>
          <w:divBdr>
            <w:top w:val="none" w:sz="0" w:space="0" w:color="auto"/>
            <w:left w:val="none" w:sz="0" w:space="0" w:color="auto"/>
            <w:bottom w:val="none" w:sz="0" w:space="0" w:color="auto"/>
            <w:right w:val="none" w:sz="0" w:space="0" w:color="auto"/>
          </w:divBdr>
        </w:div>
        <w:div w:id="1616446907">
          <w:marLeft w:val="0"/>
          <w:marRight w:val="0"/>
          <w:marTop w:val="0"/>
          <w:marBottom w:val="0"/>
          <w:divBdr>
            <w:top w:val="none" w:sz="0" w:space="0" w:color="auto"/>
            <w:left w:val="none" w:sz="0" w:space="0" w:color="auto"/>
            <w:bottom w:val="none" w:sz="0" w:space="0" w:color="auto"/>
            <w:right w:val="none" w:sz="0" w:space="0" w:color="auto"/>
          </w:divBdr>
        </w:div>
        <w:div w:id="1616446909">
          <w:marLeft w:val="0"/>
          <w:marRight w:val="0"/>
          <w:marTop w:val="0"/>
          <w:marBottom w:val="0"/>
          <w:divBdr>
            <w:top w:val="none" w:sz="0" w:space="0" w:color="auto"/>
            <w:left w:val="none" w:sz="0" w:space="0" w:color="auto"/>
            <w:bottom w:val="none" w:sz="0" w:space="0" w:color="auto"/>
            <w:right w:val="none" w:sz="0" w:space="0" w:color="auto"/>
          </w:divBdr>
        </w:div>
        <w:div w:id="1616446911">
          <w:marLeft w:val="0"/>
          <w:marRight w:val="0"/>
          <w:marTop w:val="0"/>
          <w:marBottom w:val="0"/>
          <w:divBdr>
            <w:top w:val="none" w:sz="0" w:space="0" w:color="auto"/>
            <w:left w:val="none" w:sz="0" w:space="0" w:color="auto"/>
            <w:bottom w:val="none" w:sz="0" w:space="0" w:color="auto"/>
            <w:right w:val="none" w:sz="0" w:space="0" w:color="auto"/>
          </w:divBdr>
        </w:div>
        <w:div w:id="1616446913">
          <w:marLeft w:val="0"/>
          <w:marRight w:val="0"/>
          <w:marTop w:val="0"/>
          <w:marBottom w:val="0"/>
          <w:divBdr>
            <w:top w:val="none" w:sz="0" w:space="0" w:color="auto"/>
            <w:left w:val="none" w:sz="0" w:space="0" w:color="auto"/>
            <w:bottom w:val="none" w:sz="0" w:space="0" w:color="auto"/>
            <w:right w:val="none" w:sz="0" w:space="0" w:color="auto"/>
          </w:divBdr>
        </w:div>
        <w:div w:id="1616446914">
          <w:marLeft w:val="0"/>
          <w:marRight w:val="0"/>
          <w:marTop w:val="0"/>
          <w:marBottom w:val="0"/>
          <w:divBdr>
            <w:top w:val="none" w:sz="0" w:space="0" w:color="auto"/>
            <w:left w:val="none" w:sz="0" w:space="0" w:color="auto"/>
            <w:bottom w:val="none" w:sz="0" w:space="0" w:color="auto"/>
            <w:right w:val="none" w:sz="0" w:space="0" w:color="auto"/>
          </w:divBdr>
        </w:div>
        <w:div w:id="1616446915">
          <w:marLeft w:val="0"/>
          <w:marRight w:val="0"/>
          <w:marTop w:val="0"/>
          <w:marBottom w:val="0"/>
          <w:divBdr>
            <w:top w:val="none" w:sz="0" w:space="0" w:color="auto"/>
            <w:left w:val="none" w:sz="0" w:space="0" w:color="auto"/>
            <w:bottom w:val="none" w:sz="0" w:space="0" w:color="auto"/>
            <w:right w:val="none" w:sz="0" w:space="0" w:color="auto"/>
          </w:divBdr>
          <w:divsChild>
            <w:div w:id="1616446878">
              <w:marLeft w:val="0"/>
              <w:marRight w:val="0"/>
              <w:marTop w:val="0"/>
              <w:marBottom w:val="0"/>
              <w:divBdr>
                <w:top w:val="none" w:sz="0" w:space="0" w:color="auto"/>
                <w:left w:val="none" w:sz="0" w:space="0" w:color="auto"/>
                <w:bottom w:val="none" w:sz="0" w:space="0" w:color="auto"/>
                <w:right w:val="none" w:sz="0" w:space="0" w:color="auto"/>
              </w:divBdr>
            </w:div>
            <w:div w:id="1616446889">
              <w:marLeft w:val="0"/>
              <w:marRight w:val="0"/>
              <w:marTop w:val="0"/>
              <w:marBottom w:val="0"/>
              <w:divBdr>
                <w:top w:val="none" w:sz="0" w:space="0" w:color="auto"/>
                <w:left w:val="none" w:sz="0" w:space="0" w:color="auto"/>
                <w:bottom w:val="none" w:sz="0" w:space="0" w:color="auto"/>
                <w:right w:val="none" w:sz="0" w:space="0" w:color="auto"/>
              </w:divBdr>
            </w:div>
            <w:div w:id="1616446893">
              <w:marLeft w:val="0"/>
              <w:marRight w:val="0"/>
              <w:marTop w:val="0"/>
              <w:marBottom w:val="0"/>
              <w:divBdr>
                <w:top w:val="none" w:sz="0" w:space="0" w:color="auto"/>
                <w:left w:val="none" w:sz="0" w:space="0" w:color="auto"/>
                <w:bottom w:val="none" w:sz="0" w:space="0" w:color="auto"/>
                <w:right w:val="none" w:sz="0" w:space="0" w:color="auto"/>
              </w:divBdr>
            </w:div>
            <w:div w:id="1616446897">
              <w:marLeft w:val="0"/>
              <w:marRight w:val="0"/>
              <w:marTop w:val="0"/>
              <w:marBottom w:val="0"/>
              <w:divBdr>
                <w:top w:val="none" w:sz="0" w:space="0" w:color="auto"/>
                <w:left w:val="none" w:sz="0" w:space="0" w:color="auto"/>
                <w:bottom w:val="none" w:sz="0" w:space="0" w:color="auto"/>
                <w:right w:val="none" w:sz="0" w:space="0" w:color="auto"/>
              </w:divBdr>
            </w:div>
            <w:div w:id="1616446908">
              <w:marLeft w:val="0"/>
              <w:marRight w:val="0"/>
              <w:marTop w:val="0"/>
              <w:marBottom w:val="0"/>
              <w:divBdr>
                <w:top w:val="none" w:sz="0" w:space="0" w:color="auto"/>
                <w:left w:val="none" w:sz="0" w:space="0" w:color="auto"/>
                <w:bottom w:val="none" w:sz="0" w:space="0" w:color="auto"/>
                <w:right w:val="none" w:sz="0" w:space="0" w:color="auto"/>
              </w:divBdr>
            </w:div>
            <w:div w:id="1616446910">
              <w:marLeft w:val="0"/>
              <w:marRight w:val="0"/>
              <w:marTop w:val="0"/>
              <w:marBottom w:val="0"/>
              <w:divBdr>
                <w:top w:val="none" w:sz="0" w:space="0" w:color="auto"/>
                <w:left w:val="none" w:sz="0" w:space="0" w:color="auto"/>
                <w:bottom w:val="none" w:sz="0" w:space="0" w:color="auto"/>
                <w:right w:val="none" w:sz="0" w:space="0" w:color="auto"/>
              </w:divBdr>
            </w:div>
            <w:div w:id="1616446917">
              <w:marLeft w:val="0"/>
              <w:marRight w:val="0"/>
              <w:marTop w:val="0"/>
              <w:marBottom w:val="0"/>
              <w:divBdr>
                <w:top w:val="none" w:sz="0" w:space="0" w:color="auto"/>
                <w:left w:val="none" w:sz="0" w:space="0" w:color="auto"/>
                <w:bottom w:val="none" w:sz="0" w:space="0" w:color="auto"/>
                <w:right w:val="none" w:sz="0" w:space="0" w:color="auto"/>
              </w:divBdr>
            </w:div>
            <w:div w:id="1616446918">
              <w:marLeft w:val="0"/>
              <w:marRight w:val="0"/>
              <w:marTop w:val="0"/>
              <w:marBottom w:val="0"/>
              <w:divBdr>
                <w:top w:val="none" w:sz="0" w:space="0" w:color="auto"/>
                <w:left w:val="none" w:sz="0" w:space="0" w:color="auto"/>
                <w:bottom w:val="none" w:sz="0" w:space="0" w:color="auto"/>
                <w:right w:val="none" w:sz="0" w:space="0" w:color="auto"/>
              </w:divBdr>
            </w:div>
            <w:div w:id="1616446927">
              <w:marLeft w:val="0"/>
              <w:marRight w:val="0"/>
              <w:marTop w:val="0"/>
              <w:marBottom w:val="0"/>
              <w:divBdr>
                <w:top w:val="none" w:sz="0" w:space="0" w:color="auto"/>
                <w:left w:val="none" w:sz="0" w:space="0" w:color="auto"/>
                <w:bottom w:val="none" w:sz="0" w:space="0" w:color="auto"/>
                <w:right w:val="none" w:sz="0" w:space="0" w:color="auto"/>
              </w:divBdr>
            </w:div>
            <w:div w:id="1616446948">
              <w:marLeft w:val="0"/>
              <w:marRight w:val="0"/>
              <w:marTop w:val="0"/>
              <w:marBottom w:val="0"/>
              <w:divBdr>
                <w:top w:val="none" w:sz="0" w:space="0" w:color="auto"/>
                <w:left w:val="none" w:sz="0" w:space="0" w:color="auto"/>
                <w:bottom w:val="none" w:sz="0" w:space="0" w:color="auto"/>
                <w:right w:val="none" w:sz="0" w:space="0" w:color="auto"/>
              </w:divBdr>
            </w:div>
            <w:div w:id="1616446965">
              <w:marLeft w:val="0"/>
              <w:marRight w:val="0"/>
              <w:marTop w:val="0"/>
              <w:marBottom w:val="0"/>
              <w:divBdr>
                <w:top w:val="none" w:sz="0" w:space="0" w:color="auto"/>
                <w:left w:val="none" w:sz="0" w:space="0" w:color="auto"/>
                <w:bottom w:val="none" w:sz="0" w:space="0" w:color="auto"/>
                <w:right w:val="none" w:sz="0" w:space="0" w:color="auto"/>
              </w:divBdr>
            </w:div>
            <w:div w:id="1616446968">
              <w:marLeft w:val="0"/>
              <w:marRight w:val="0"/>
              <w:marTop w:val="0"/>
              <w:marBottom w:val="0"/>
              <w:divBdr>
                <w:top w:val="none" w:sz="0" w:space="0" w:color="auto"/>
                <w:left w:val="none" w:sz="0" w:space="0" w:color="auto"/>
                <w:bottom w:val="none" w:sz="0" w:space="0" w:color="auto"/>
                <w:right w:val="none" w:sz="0" w:space="0" w:color="auto"/>
              </w:divBdr>
            </w:div>
            <w:div w:id="1616446973">
              <w:marLeft w:val="0"/>
              <w:marRight w:val="0"/>
              <w:marTop w:val="0"/>
              <w:marBottom w:val="0"/>
              <w:divBdr>
                <w:top w:val="none" w:sz="0" w:space="0" w:color="auto"/>
                <w:left w:val="none" w:sz="0" w:space="0" w:color="auto"/>
                <w:bottom w:val="none" w:sz="0" w:space="0" w:color="auto"/>
                <w:right w:val="none" w:sz="0" w:space="0" w:color="auto"/>
              </w:divBdr>
            </w:div>
            <w:div w:id="1616446982">
              <w:marLeft w:val="0"/>
              <w:marRight w:val="0"/>
              <w:marTop w:val="0"/>
              <w:marBottom w:val="0"/>
              <w:divBdr>
                <w:top w:val="none" w:sz="0" w:space="0" w:color="auto"/>
                <w:left w:val="none" w:sz="0" w:space="0" w:color="auto"/>
                <w:bottom w:val="none" w:sz="0" w:space="0" w:color="auto"/>
                <w:right w:val="none" w:sz="0" w:space="0" w:color="auto"/>
              </w:divBdr>
            </w:div>
            <w:div w:id="1616446987">
              <w:marLeft w:val="0"/>
              <w:marRight w:val="0"/>
              <w:marTop w:val="0"/>
              <w:marBottom w:val="0"/>
              <w:divBdr>
                <w:top w:val="none" w:sz="0" w:space="0" w:color="auto"/>
                <w:left w:val="none" w:sz="0" w:space="0" w:color="auto"/>
                <w:bottom w:val="none" w:sz="0" w:space="0" w:color="auto"/>
                <w:right w:val="none" w:sz="0" w:space="0" w:color="auto"/>
              </w:divBdr>
            </w:div>
          </w:divsChild>
        </w:div>
        <w:div w:id="1616446916">
          <w:marLeft w:val="0"/>
          <w:marRight w:val="0"/>
          <w:marTop w:val="0"/>
          <w:marBottom w:val="0"/>
          <w:divBdr>
            <w:top w:val="none" w:sz="0" w:space="0" w:color="auto"/>
            <w:left w:val="none" w:sz="0" w:space="0" w:color="auto"/>
            <w:bottom w:val="none" w:sz="0" w:space="0" w:color="auto"/>
            <w:right w:val="none" w:sz="0" w:space="0" w:color="auto"/>
          </w:divBdr>
        </w:div>
        <w:div w:id="1616446919">
          <w:marLeft w:val="0"/>
          <w:marRight w:val="0"/>
          <w:marTop w:val="0"/>
          <w:marBottom w:val="0"/>
          <w:divBdr>
            <w:top w:val="none" w:sz="0" w:space="0" w:color="auto"/>
            <w:left w:val="none" w:sz="0" w:space="0" w:color="auto"/>
            <w:bottom w:val="none" w:sz="0" w:space="0" w:color="auto"/>
            <w:right w:val="none" w:sz="0" w:space="0" w:color="auto"/>
          </w:divBdr>
        </w:div>
        <w:div w:id="1616446920">
          <w:marLeft w:val="0"/>
          <w:marRight w:val="0"/>
          <w:marTop w:val="0"/>
          <w:marBottom w:val="0"/>
          <w:divBdr>
            <w:top w:val="none" w:sz="0" w:space="0" w:color="auto"/>
            <w:left w:val="none" w:sz="0" w:space="0" w:color="auto"/>
            <w:bottom w:val="none" w:sz="0" w:space="0" w:color="auto"/>
            <w:right w:val="none" w:sz="0" w:space="0" w:color="auto"/>
          </w:divBdr>
        </w:div>
        <w:div w:id="1616446921">
          <w:marLeft w:val="0"/>
          <w:marRight w:val="0"/>
          <w:marTop w:val="0"/>
          <w:marBottom w:val="0"/>
          <w:divBdr>
            <w:top w:val="none" w:sz="0" w:space="0" w:color="auto"/>
            <w:left w:val="none" w:sz="0" w:space="0" w:color="auto"/>
            <w:bottom w:val="none" w:sz="0" w:space="0" w:color="auto"/>
            <w:right w:val="none" w:sz="0" w:space="0" w:color="auto"/>
          </w:divBdr>
        </w:div>
        <w:div w:id="1616446922">
          <w:marLeft w:val="0"/>
          <w:marRight w:val="0"/>
          <w:marTop w:val="0"/>
          <w:marBottom w:val="0"/>
          <w:divBdr>
            <w:top w:val="none" w:sz="0" w:space="0" w:color="auto"/>
            <w:left w:val="none" w:sz="0" w:space="0" w:color="auto"/>
            <w:bottom w:val="none" w:sz="0" w:space="0" w:color="auto"/>
            <w:right w:val="none" w:sz="0" w:space="0" w:color="auto"/>
          </w:divBdr>
        </w:div>
        <w:div w:id="1616446923">
          <w:marLeft w:val="0"/>
          <w:marRight w:val="0"/>
          <w:marTop w:val="0"/>
          <w:marBottom w:val="0"/>
          <w:divBdr>
            <w:top w:val="none" w:sz="0" w:space="0" w:color="auto"/>
            <w:left w:val="none" w:sz="0" w:space="0" w:color="auto"/>
            <w:bottom w:val="none" w:sz="0" w:space="0" w:color="auto"/>
            <w:right w:val="none" w:sz="0" w:space="0" w:color="auto"/>
          </w:divBdr>
        </w:div>
        <w:div w:id="1616446924">
          <w:marLeft w:val="0"/>
          <w:marRight w:val="0"/>
          <w:marTop w:val="0"/>
          <w:marBottom w:val="0"/>
          <w:divBdr>
            <w:top w:val="none" w:sz="0" w:space="0" w:color="auto"/>
            <w:left w:val="none" w:sz="0" w:space="0" w:color="auto"/>
            <w:bottom w:val="none" w:sz="0" w:space="0" w:color="auto"/>
            <w:right w:val="none" w:sz="0" w:space="0" w:color="auto"/>
          </w:divBdr>
        </w:div>
        <w:div w:id="1616446925">
          <w:marLeft w:val="0"/>
          <w:marRight w:val="0"/>
          <w:marTop w:val="0"/>
          <w:marBottom w:val="0"/>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 w:id="1616446928">
          <w:marLeft w:val="0"/>
          <w:marRight w:val="0"/>
          <w:marTop w:val="0"/>
          <w:marBottom w:val="0"/>
          <w:divBdr>
            <w:top w:val="none" w:sz="0" w:space="0" w:color="auto"/>
            <w:left w:val="none" w:sz="0" w:space="0" w:color="auto"/>
            <w:bottom w:val="none" w:sz="0" w:space="0" w:color="auto"/>
            <w:right w:val="none" w:sz="0" w:space="0" w:color="auto"/>
          </w:divBdr>
        </w:div>
        <w:div w:id="1616446930">
          <w:marLeft w:val="0"/>
          <w:marRight w:val="0"/>
          <w:marTop w:val="0"/>
          <w:marBottom w:val="0"/>
          <w:divBdr>
            <w:top w:val="none" w:sz="0" w:space="0" w:color="auto"/>
            <w:left w:val="none" w:sz="0" w:space="0" w:color="auto"/>
            <w:bottom w:val="none" w:sz="0" w:space="0" w:color="auto"/>
            <w:right w:val="none" w:sz="0" w:space="0" w:color="auto"/>
          </w:divBdr>
        </w:div>
        <w:div w:id="1616446931">
          <w:marLeft w:val="0"/>
          <w:marRight w:val="0"/>
          <w:marTop w:val="0"/>
          <w:marBottom w:val="0"/>
          <w:divBdr>
            <w:top w:val="none" w:sz="0" w:space="0" w:color="auto"/>
            <w:left w:val="none" w:sz="0" w:space="0" w:color="auto"/>
            <w:bottom w:val="none" w:sz="0" w:space="0" w:color="auto"/>
            <w:right w:val="none" w:sz="0" w:space="0" w:color="auto"/>
          </w:divBdr>
        </w:div>
        <w:div w:id="1616446932">
          <w:marLeft w:val="0"/>
          <w:marRight w:val="0"/>
          <w:marTop w:val="0"/>
          <w:marBottom w:val="0"/>
          <w:divBdr>
            <w:top w:val="none" w:sz="0" w:space="0" w:color="auto"/>
            <w:left w:val="none" w:sz="0" w:space="0" w:color="auto"/>
            <w:bottom w:val="none" w:sz="0" w:space="0" w:color="auto"/>
            <w:right w:val="none" w:sz="0" w:space="0" w:color="auto"/>
          </w:divBdr>
        </w:div>
        <w:div w:id="1616446933">
          <w:marLeft w:val="0"/>
          <w:marRight w:val="0"/>
          <w:marTop w:val="0"/>
          <w:marBottom w:val="0"/>
          <w:divBdr>
            <w:top w:val="none" w:sz="0" w:space="0" w:color="auto"/>
            <w:left w:val="none" w:sz="0" w:space="0" w:color="auto"/>
            <w:bottom w:val="none" w:sz="0" w:space="0" w:color="auto"/>
            <w:right w:val="none" w:sz="0" w:space="0" w:color="auto"/>
          </w:divBdr>
        </w:div>
        <w:div w:id="1616446934">
          <w:marLeft w:val="0"/>
          <w:marRight w:val="0"/>
          <w:marTop w:val="0"/>
          <w:marBottom w:val="0"/>
          <w:divBdr>
            <w:top w:val="none" w:sz="0" w:space="0" w:color="auto"/>
            <w:left w:val="none" w:sz="0" w:space="0" w:color="auto"/>
            <w:bottom w:val="none" w:sz="0" w:space="0" w:color="auto"/>
            <w:right w:val="none" w:sz="0" w:space="0" w:color="auto"/>
          </w:divBdr>
        </w:div>
        <w:div w:id="1616446935">
          <w:marLeft w:val="0"/>
          <w:marRight w:val="0"/>
          <w:marTop w:val="0"/>
          <w:marBottom w:val="0"/>
          <w:divBdr>
            <w:top w:val="none" w:sz="0" w:space="0" w:color="auto"/>
            <w:left w:val="none" w:sz="0" w:space="0" w:color="auto"/>
            <w:bottom w:val="none" w:sz="0" w:space="0" w:color="auto"/>
            <w:right w:val="none" w:sz="0" w:space="0" w:color="auto"/>
          </w:divBdr>
        </w:div>
        <w:div w:id="1616446937">
          <w:marLeft w:val="0"/>
          <w:marRight w:val="0"/>
          <w:marTop w:val="0"/>
          <w:marBottom w:val="0"/>
          <w:divBdr>
            <w:top w:val="none" w:sz="0" w:space="0" w:color="auto"/>
            <w:left w:val="none" w:sz="0" w:space="0" w:color="auto"/>
            <w:bottom w:val="none" w:sz="0" w:space="0" w:color="auto"/>
            <w:right w:val="none" w:sz="0" w:space="0" w:color="auto"/>
          </w:divBdr>
        </w:div>
        <w:div w:id="1616446938">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616446941">
          <w:marLeft w:val="0"/>
          <w:marRight w:val="0"/>
          <w:marTop w:val="0"/>
          <w:marBottom w:val="0"/>
          <w:divBdr>
            <w:top w:val="none" w:sz="0" w:space="0" w:color="auto"/>
            <w:left w:val="none" w:sz="0" w:space="0" w:color="auto"/>
            <w:bottom w:val="none" w:sz="0" w:space="0" w:color="auto"/>
            <w:right w:val="none" w:sz="0" w:space="0" w:color="auto"/>
          </w:divBdr>
        </w:div>
        <w:div w:id="1616446942">
          <w:marLeft w:val="0"/>
          <w:marRight w:val="0"/>
          <w:marTop w:val="0"/>
          <w:marBottom w:val="0"/>
          <w:divBdr>
            <w:top w:val="none" w:sz="0" w:space="0" w:color="auto"/>
            <w:left w:val="none" w:sz="0" w:space="0" w:color="auto"/>
            <w:bottom w:val="none" w:sz="0" w:space="0" w:color="auto"/>
            <w:right w:val="none" w:sz="0" w:space="0" w:color="auto"/>
          </w:divBdr>
        </w:div>
        <w:div w:id="1616446943">
          <w:marLeft w:val="0"/>
          <w:marRight w:val="0"/>
          <w:marTop w:val="0"/>
          <w:marBottom w:val="0"/>
          <w:divBdr>
            <w:top w:val="none" w:sz="0" w:space="0" w:color="auto"/>
            <w:left w:val="none" w:sz="0" w:space="0" w:color="auto"/>
            <w:bottom w:val="none" w:sz="0" w:space="0" w:color="auto"/>
            <w:right w:val="none" w:sz="0" w:space="0" w:color="auto"/>
          </w:divBdr>
        </w:div>
        <w:div w:id="1616446944">
          <w:marLeft w:val="0"/>
          <w:marRight w:val="0"/>
          <w:marTop w:val="0"/>
          <w:marBottom w:val="0"/>
          <w:divBdr>
            <w:top w:val="none" w:sz="0" w:space="0" w:color="auto"/>
            <w:left w:val="none" w:sz="0" w:space="0" w:color="auto"/>
            <w:bottom w:val="none" w:sz="0" w:space="0" w:color="auto"/>
            <w:right w:val="none" w:sz="0" w:space="0" w:color="auto"/>
          </w:divBdr>
        </w:div>
        <w:div w:id="1616446945">
          <w:marLeft w:val="0"/>
          <w:marRight w:val="0"/>
          <w:marTop w:val="0"/>
          <w:marBottom w:val="0"/>
          <w:divBdr>
            <w:top w:val="none" w:sz="0" w:space="0" w:color="auto"/>
            <w:left w:val="none" w:sz="0" w:space="0" w:color="auto"/>
            <w:bottom w:val="none" w:sz="0" w:space="0" w:color="auto"/>
            <w:right w:val="none" w:sz="0" w:space="0" w:color="auto"/>
          </w:divBdr>
        </w:div>
        <w:div w:id="1616446946">
          <w:marLeft w:val="0"/>
          <w:marRight w:val="0"/>
          <w:marTop w:val="0"/>
          <w:marBottom w:val="0"/>
          <w:divBdr>
            <w:top w:val="none" w:sz="0" w:space="0" w:color="auto"/>
            <w:left w:val="none" w:sz="0" w:space="0" w:color="auto"/>
            <w:bottom w:val="none" w:sz="0" w:space="0" w:color="auto"/>
            <w:right w:val="none" w:sz="0" w:space="0" w:color="auto"/>
          </w:divBdr>
        </w:div>
        <w:div w:id="1616446947">
          <w:marLeft w:val="0"/>
          <w:marRight w:val="0"/>
          <w:marTop w:val="0"/>
          <w:marBottom w:val="0"/>
          <w:divBdr>
            <w:top w:val="none" w:sz="0" w:space="0" w:color="auto"/>
            <w:left w:val="none" w:sz="0" w:space="0" w:color="auto"/>
            <w:bottom w:val="none" w:sz="0" w:space="0" w:color="auto"/>
            <w:right w:val="none" w:sz="0" w:space="0" w:color="auto"/>
          </w:divBdr>
        </w:div>
        <w:div w:id="1616446949">
          <w:marLeft w:val="0"/>
          <w:marRight w:val="0"/>
          <w:marTop w:val="0"/>
          <w:marBottom w:val="0"/>
          <w:divBdr>
            <w:top w:val="none" w:sz="0" w:space="0" w:color="auto"/>
            <w:left w:val="none" w:sz="0" w:space="0" w:color="auto"/>
            <w:bottom w:val="none" w:sz="0" w:space="0" w:color="auto"/>
            <w:right w:val="none" w:sz="0" w:space="0" w:color="auto"/>
          </w:divBdr>
        </w:div>
        <w:div w:id="1616446950">
          <w:marLeft w:val="0"/>
          <w:marRight w:val="0"/>
          <w:marTop w:val="0"/>
          <w:marBottom w:val="0"/>
          <w:divBdr>
            <w:top w:val="none" w:sz="0" w:space="0" w:color="auto"/>
            <w:left w:val="none" w:sz="0" w:space="0" w:color="auto"/>
            <w:bottom w:val="none" w:sz="0" w:space="0" w:color="auto"/>
            <w:right w:val="none" w:sz="0" w:space="0" w:color="auto"/>
          </w:divBdr>
        </w:div>
        <w:div w:id="1616446951">
          <w:marLeft w:val="0"/>
          <w:marRight w:val="0"/>
          <w:marTop w:val="0"/>
          <w:marBottom w:val="0"/>
          <w:divBdr>
            <w:top w:val="none" w:sz="0" w:space="0" w:color="auto"/>
            <w:left w:val="none" w:sz="0" w:space="0" w:color="auto"/>
            <w:bottom w:val="none" w:sz="0" w:space="0" w:color="auto"/>
            <w:right w:val="none" w:sz="0" w:space="0" w:color="auto"/>
          </w:divBdr>
        </w:div>
        <w:div w:id="1616446952">
          <w:marLeft w:val="0"/>
          <w:marRight w:val="0"/>
          <w:marTop w:val="0"/>
          <w:marBottom w:val="0"/>
          <w:divBdr>
            <w:top w:val="none" w:sz="0" w:space="0" w:color="auto"/>
            <w:left w:val="none" w:sz="0" w:space="0" w:color="auto"/>
            <w:bottom w:val="none" w:sz="0" w:space="0" w:color="auto"/>
            <w:right w:val="none" w:sz="0" w:space="0" w:color="auto"/>
          </w:divBdr>
        </w:div>
        <w:div w:id="1616446953">
          <w:marLeft w:val="0"/>
          <w:marRight w:val="0"/>
          <w:marTop w:val="0"/>
          <w:marBottom w:val="0"/>
          <w:divBdr>
            <w:top w:val="none" w:sz="0" w:space="0" w:color="auto"/>
            <w:left w:val="none" w:sz="0" w:space="0" w:color="auto"/>
            <w:bottom w:val="none" w:sz="0" w:space="0" w:color="auto"/>
            <w:right w:val="none" w:sz="0" w:space="0" w:color="auto"/>
          </w:divBdr>
        </w:div>
        <w:div w:id="1616446954">
          <w:marLeft w:val="0"/>
          <w:marRight w:val="0"/>
          <w:marTop w:val="0"/>
          <w:marBottom w:val="0"/>
          <w:divBdr>
            <w:top w:val="none" w:sz="0" w:space="0" w:color="auto"/>
            <w:left w:val="none" w:sz="0" w:space="0" w:color="auto"/>
            <w:bottom w:val="none" w:sz="0" w:space="0" w:color="auto"/>
            <w:right w:val="none" w:sz="0" w:space="0" w:color="auto"/>
          </w:divBdr>
        </w:div>
        <w:div w:id="1616446955">
          <w:marLeft w:val="0"/>
          <w:marRight w:val="0"/>
          <w:marTop w:val="0"/>
          <w:marBottom w:val="0"/>
          <w:divBdr>
            <w:top w:val="none" w:sz="0" w:space="0" w:color="auto"/>
            <w:left w:val="none" w:sz="0" w:space="0" w:color="auto"/>
            <w:bottom w:val="none" w:sz="0" w:space="0" w:color="auto"/>
            <w:right w:val="none" w:sz="0" w:space="0" w:color="auto"/>
          </w:divBdr>
        </w:div>
        <w:div w:id="1616446956">
          <w:marLeft w:val="0"/>
          <w:marRight w:val="0"/>
          <w:marTop w:val="0"/>
          <w:marBottom w:val="0"/>
          <w:divBdr>
            <w:top w:val="none" w:sz="0" w:space="0" w:color="auto"/>
            <w:left w:val="none" w:sz="0" w:space="0" w:color="auto"/>
            <w:bottom w:val="none" w:sz="0" w:space="0" w:color="auto"/>
            <w:right w:val="none" w:sz="0" w:space="0" w:color="auto"/>
          </w:divBdr>
        </w:div>
        <w:div w:id="1616446958">
          <w:marLeft w:val="0"/>
          <w:marRight w:val="0"/>
          <w:marTop w:val="0"/>
          <w:marBottom w:val="0"/>
          <w:divBdr>
            <w:top w:val="none" w:sz="0" w:space="0" w:color="auto"/>
            <w:left w:val="none" w:sz="0" w:space="0" w:color="auto"/>
            <w:bottom w:val="none" w:sz="0" w:space="0" w:color="auto"/>
            <w:right w:val="none" w:sz="0" w:space="0" w:color="auto"/>
          </w:divBdr>
        </w:div>
        <w:div w:id="1616446959">
          <w:marLeft w:val="0"/>
          <w:marRight w:val="0"/>
          <w:marTop w:val="0"/>
          <w:marBottom w:val="0"/>
          <w:divBdr>
            <w:top w:val="none" w:sz="0" w:space="0" w:color="auto"/>
            <w:left w:val="none" w:sz="0" w:space="0" w:color="auto"/>
            <w:bottom w:val="none" w:sz="0" w:space="0" w:color="auto"/>
            <w:right w:val="none" w:sz="0" w:space="0" w:color="auto"/>
          </w:divBdr>
        </w:div>
        <w:div w:id="1616446960">
          <w:marLeft w:val="0"/>
          <w:marRight w:val="0"/>
          <w:marTop w:val="0"/>
          <w:marBottom w:val="0"/>
          <w:divBdr>
            <w:top w:val="none" w:sz="0" w:space="0" w:color="auto"/>
            <w:left w:val="none" w:sz="0" w:space="0" w:color="auto"/>
            <w:bottom w:val="none" w:sz="0" w:space="0" w:color="auto"/>
            <w:right w:val="none" w:sz="0" w:space="0" w:color="auto"/>
          </w:divBdr>
          <w:divsChild>
            <w:div w:id="1616446939">
              <w:marLeft w:val="0"/>
              <w:marRight w:val="0"/>
              <w:marTop w:val="0"/>
              <w:marBottom w:val="0"/>
              <w:divBdr>
                <w:top w:val="none" w:sz="0" w:space="0" w:color="auto"/>
                <w:left w:val="none" w:sz="0" w:space="0" w:color="auto"/>
                <w:bottom w:val="none" w:sz="0" w:space="0" w:color="auto"/>
                <w:right w:val="none" w:sz="0" w:space="0" w:color="auto"/>
              </w:divBdr>
            </w:div>
          </w:divsChild>
        </w:div>
        <w:div w:id="1616446961">
          <w:marLeft w:val="0"/>
          <w:marRight w:val="0"/>
          <w:marTop w:val="0"/>
          <w:marBottom w:val="0"/>
          <w:divBdr>
            <w:top w:val="none" w:sz="0" w:space="0" w:color="auto"/>
            <w:left w:val="none" w:sz="0" w:space="0" w:color="auto"/>
            <w:bottom w:val="none" w:sz="0" w:space="0" w:color="auto"/>
            <w:right w:val="none" w:sz="0" w:space="0" w:color="auto"/>
          </w:divBdr>
        </w:div>
        <w:div w:id="1616446962">
          <w:marLeft w:val="0"/>
          <w:marRight w:val="0"/>
          <w:marTop w:val="0"/>
          <w:marBottom w:val="0"/>
          <w:divBdr>
            <w:top w:val="none" w:sz="0" w:space="0" w:color="auto"/>
            <w:left w:val="none" w:sz="0" w:space="0" w:color="auto"/>
            <w:bottom w:val="none" w:sz="0" w:space="0" w:color="auto"/>
            <w:right w:val="none" w:sz="0" w:space="0" w:color="auto"/>
          </w:divBdr>
        </w:div>
        <w:div w:id="1616446963">
          <w:marLeft w:val="0"/>
          <w:marRight w:val="0"/>
          <w:marTop w:val="0"/>
          <w:marBottom w:val="0"/>
          <w:divBdr>
            <w:top w:val="none" w:sz="0" w:space="0" w:color="auto"/>
            <w:left w:val="none" w:sz="0" w:space="0" w:color="auto"/>
            <w:bottom w:val="none" w:sz="0" w:space="0" w:color="auto"/>
            <w:right w:val="none" w:sz="0" w:space="0" w:color="auto"/>
          </w:divBdr>
        </w:div>
        <w:div w:id="1616446964">
          <w:marLeft w:val="0"/>
          <w:marRight w:val="0"/>
          <w:marTop w:val="0"/>
          <w:marBottom w:val="0"/>
          <w:divBdr>
            <w:top w:val="none" w:sz="0" w:space="0" w:color="auto"/>
            <w:left w:val="none" w:sz="0" w:space="0" w:color="auto"/>
            <w:bottom w:val="none" w:sz="0" w:space="0" w:color="auto"/>
            <w:right w:val="none" w:sz="0" w:space="0" w:color="auto"/>
          </w:divBdr>
        </w:div>
        <w:div w:id="1616446966">
          <w:marLeft w:val="0"/>
          <w:marRight w:val="0"/>
          <w:marTop w:val="0"/>
          <w:marBottom w:val="0"/>
          <w:divBdr>
            <w:top w:val="none" w:sz="0" w:space="0" w:color="auto"/>
            <w:left w:val="none" w:sz="0" w:space="0" w:color="auto"/>
            <w:bottom w:val="none" w:sz="0" w:space="0" w:color="auto"/>
            <w:right w:val="none" w:sz="0" w:space="0" w:color="auto"/>
          </w:divBdr>
        </w:div>
        <w:div w:id="1616446967">
          <w:marLeft w:val="0"/>
          <w:marRight w:val="0"/>
          <w:marTop w:val="0"/>
          <w:marBottom w:val="0"/>
          <w:divBdr>
            <w:top w:val="none" w:sz="0" w:space="0" w:color="auto"/>
            <w:left w:val="none" w:sz="0" w:space="0" w:color="auto"/>
            <w:bottom w:val="none" w:sz="0" w:space="0" w:color="auto"/>
            <w:right w:val="none" w:sz="0" w:space="0" w:color="auto"/>
          </w:divBdr>
        </w:div>
        <w:div w:id="1616446969">
          <w:marLeft w:val="0"/>
          <w:marRight w:val="0"/>
          <w:marTop w:val="0"/>
          <w:marBottom w:val="0"/>
          <w:divBdr>
            <w:top w:val="none" w:sz="0" w:space="0" w:color="auto"/>
            <w:left w:val="none" w:sz="0" w:space="0" w:color="auto"/>
            <w:bottom w:val="none" w:sz="0" w:space="0" w:color="auto"/>
            <w:right w:val="none" w:sz="0" w:space="0" w:color="auto"/>
          </w:divBdr>
        </w:div>
        <w:div w:id="1616446970">
          <w:marLeft w:val="0"/>
          <w:marRight w:val="0"/>
          <w:marTop w:val="0"/>
          <w:marBottom w:val="0"/>
          <w:divBdr>
            <w:top w:val="none" w:sz="0" w:space="0" w:color="auto"/>
            <w:left w:val="none" w:sz="0" w:space="0" w:color="auto"/>
            <w:bottom w:val="none" w:sz="0" w:space="0" w:color="auto"/>
            <w:right w:val="none" w:sz="0" w:space="0" w:color="auto"/>
          </w:divBdr>
        </w:div>
        <w:div w:id="1616446972">
          <w:marLeft w:val="0"/>
          <w:marRight w:val="0"/>
          <w:marTop w:val="0"/>
          <w:marBottom w:val="0"/>
          <w:divBdr>
            <w:top w:val="none" w:sz="0" w:space="0" w:color="auto"/>
            <w:left w:val="none" w:sz="0" w:space="0" w:color="auto"/>
            <w:bottom w:val="none" w:sz="0" w:space="0" w:color="auto"/>
            <w:right w:val="none" w:sz="0" w:space="0" w:color="auto"/>
          </w:divBdr>
        </w:div>
        <w:div w:id="1616446974">
          <w:marLeft w:val="0"/>
          <w:marRight w:val="0"/>
          <w:marTop w:val="0"/>
          <w:marBottom w:val="0"/>
          <w:divBdr>
            <w:top w:val="none" w:sz="0" w:space="0" w:color="auto"/>
            <w:left w:val="none" w:sz="0" w:space="0" w:color="auto"/>
            <w:bottom w:val="none" w:sz="0" w:space="0" w:color="auto"/>
            <w:right w:val="none" w:sz="0" w:space="0" w:color="auto"/>
          </w:divBdr>
        </w:div>
        <w:div w:id="1616446976">
          <w:marLeft w:val="0"/>
          <w:marRight w:val="0"/>
          <w:marTop w:val="0"/>
          <w:marBottom w:val="0"/>
          <w:divBdr>
            <w:top w:val="none" w:sz="0" w:space="0" w:color="auto"/>
            <w:left w:val="none" w:sz="0" w:space="0" w:color="auto"/>
            <w:bottom w:val="none" w:sz="0" w:space="0" w:color="auto"/>
            <w:right w:val="none" w:sz="0" w:space="0" w:color="auto"/>
          </w:divBdr>
        </w:div>
        <w:div w:id="1616446978">
          <w:marLeft w:val="0"/>
          <w:marRight w:val="0"/>
          <w:marTop w:val="0"/>
          <w:marBottom w:val="0"/>
          <w:divBdr>
            <w:top w:val="none" w:sz="0" w:space="0" w:color="auto"/>
            <w:left w:val="none" w:sz="0" w:space="0" w:color="auto"/>
            <w:bottom w:val="none" w:sz="0" w:space="0" w:color="auto"/>
            <w:right w:val="none" w:sz="0" w:space="0" w:color="auto"/>
          </w:divBdr>
        </w:div>
        <w:div w:id="1616446979">
          <w:marLeft w:val="0"/>
          <w:marRight w:val="0"/>
          <w:marTop w:val="0"/>
          <w:marBottom w:val="0"/>
          <w:divBdr>
            <w:top w:val="none" w:sz="0" w:space="0" w:color="auto"/>
            <w:left w:val="none" w:sz="0" w:space="0" w:color="auto"/>
            <w:bottom w:val="none" w:sz="0" w:space="0" w:color="auto"/>
            <w:right w:val="none" w:sz="0" w:space="0" w:color="auto"/>
          </w:divBdr>
        </w:div>
        <w:div w:id="1616446981">
          <w:marLeft w:val="0"/>
          <w:marRight w:val="0"/>
          <w:marTop w:val="0"/>
          <w:marBottom w:val="0"/>
          <w:divBdr>
            <w:top w:val="none" w:sz="0" w:space="0" w:color="auto"/>
            <w:left w:val="none" w:sz="0" w:space="0" w:color="auto"/>
            <w:bottom w:val="none" w:sz="0" w:space="0" w:color="auto"/>
            <w:right w:val="none" w:sz="0" w:space="0" w:color="auto"/>
          </w:divBdr>
        </w:div>
        <w:div w:id="1616446983">
          <w:marLeft w:val="0"/>
          <w:marRight w:val="0"/>
          <w:marTop w:val="0"/>
          <w:marBottom w:val="0"/>
          <w:divBdr>
            <w:top w:val="none" w:sz="0" w:space="0" w:color="auto"/>
            <w:left w:val="none" w:sz="0" w:space="0" w:color="auto"/>
            <w:bottom w:val="none" w:sz="0" w:space="0" w:color="auto"/>
            <w:right w:val="none" w:sz="0" w:space="0" w:color="auto"/>
          </w:divBdr>
        </w:div>
        <w:div w:id="1616446984">
          <w:marLeft w:val="0"/>
          <w:marRight w:val="0"/>
          <w:marTop w:val="0"/>
          <w:marBottom w:val="0"/>
          <w:divBdr>
            <w:top w:val="none" w:sz="0" w:space="0" w:color="auto"/>
            <w:left w:val="none" w:sz="0" w:space="0" w:color="auto"/>
            <w:bottom w:val="none" w:sz="0" w:space="0" w:color="auto"/>
            <w:right w:val="none" w:sz="0" w:space="0" w:color="auto"/>
          </w:divBdr>
        </w:div>
        <w:div w:id="1616446985">
          <w:marLeft w:val="0"/>
          <w:marRight w:val="0"/>
          <w:marTop w:val="0"/>
          <w:marBottom w:val="0"/>
          <w:divBdr>
            <w:top w:val="none" w:sz="0" w:space="0" w:color="auto"/>
            <w:left w:val="none" w:sz="0" w:space="0" w:color="auto"/>
            <w:bottom w:val="none" w:sz="0" w:space="0" w:color="auto"/>
            <w:right w:val="none" w:sz="0" w:space="0" w:color="auto"/>
          </w:divBdr>
        </w:div>
        <w:div w:id="1616446986">
          <w:marLeft w:val="0"/>
          <w:marRight w:val="0"/>
          <w:marTop w:val="0"/>
          <w:marBottom w:val="0"/>
          <w:divBdr>
            <w:top w:val="none" w:sz="0" w:space="0" w:color="auto"/>
            <w:left w:val="none" w:sz="0" w:space="0" w:color="auto"/>
            <w:bottom w:val="none" w:sz="0" w:space="0" w:color="auto"/>
            <w:right w:val="none" w:sz="0" w:space="0" w:color="auto"/>
          </w:divBdr>
        </w:div>
        <w:div w:id="1616446988">
          <w:marLeft w:val="0"/>
          <w:marRight w:val="0"/>
          <w:marTop w:val="0"/>
          <w:marBottom w:val="0"/>
          <w:divBdr>
            <w:top w:val="none" w:sz="0" w:space="0" w:color="auto"/>
            <w:left w:val="none" w:sz="0" w:space="0" w:color="auto"/>
            <w:bottom w:val="none" w:sz="0" w:space="0" w:color="auto"/>
            <w:right w:val="none" w:sz="0" w:space="0" w:color="auto"/>
          </w:divBdr>
        </w:div>
        <w:div w:id="161644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user/FondazioneCas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azionecasoli.org" TargetMode="External"/><Relationship Id="rId5" Type="http://schemas.openxmlformats.org/officeDocument/2006/relationships/footnotes" Target="footnotes.xml"/><Relationship Id="rId10" Type="http://schemas.openxmlformats.org/officeDocument/2006/relationships/hyperlink" Target="mailto:segreteria@fondazionecasoli.org" TargetMode="External"/><Relationship Id="rId4" Type="http://schemas.openxmlformats.org/officeDocument/2006/relationships/webSettings" Target="webSettings.xml"/><Relationship Id="rId9" Type="http://schemas.openxmlformats.org/officeDocument/2006/relationships/hyperlink" Target="https://elicacom-my.sharepoint.com/:f:/g/personal/segreteria_fondazionecasoli_org/EvNPauZ252xPi9Y-MGhOIe4Bm1OYBaTzwJhHCLM-1lHqkQ?e=aC5Y8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1027</Words>
  <Characters>5857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Terzoni</dc:creator>
  <cp:keywords/>
  <dc:description/>
  <cp:lastModifiedBy>Cristina Terzoni</cp:lastModifiedBy>
  <cp:revision>15</cp:revision>
  <cp:lastPrinted>2019-09-05T06:53:00Z</cp:lastPrinted>
  <dcterms:created xsi:type="dcterms:W3CDTF">2019-07-22T16:26:00Z</dcterms:created>
  <dcterms:modified xsi:type="dcterms:W3CDTF">2019-09-05T06:58:00Z</dcterms:modified>
</cp:coreProperties>
</file>